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736E5" w14:textId="77777777" w:rsidR="002A735E" w:rsidRDefault="00FF229C">
      <w:pPr>
        <w:spacing w:after="14"/>
      </w:pPr>
      <w:r>
        <w:rPr>
          <w:rFonts w:ascii="Arial" w:eastAsia="Arial" w:hAnsi="Arial" w:cs="Arial"/>
          <w:sz w:val="36"/>
        </w:rPr>
        <w:t xml:space="preserve">Upstream </w:t>
      </w:r>
      <w:proofErr w:type="spellStart"/>
      <w:r>
        <w:rPr>
          <w:rFonts w:ascii="Arial" w:eastAsia="Arial" w:hAnsi="Arial" w:cs="Arial"/>
          <w:sz w:val="36"/>
        </w:rPr>
        <w:t>BioProcessing</w:t>
      </w:r>
      <w:proofErr w:type="spellEnd"/>
      <w:r>
        <w:rPr>
          <w:rFonts w:ascii="Arial" w:eastAsia="Arial" w:hAnsi="Arial" w:cs="Arial"/>
          <w:sz w:val="36"/>
        </w:rPr>
        <w:t xml:space="preserve"> Questionnaire </w:t>
      </w:r>
    </w:p>
    <w:p w14:paraId="5C61DBFC" w14:textId="77777777" w:rsidR="002A735E" w:rsidRDefault="00FF229C">
      <w:pPr>
        <w:spacing w:after="122"/>
      </w:pPr>
      <w:r>
        <w:rPr>
          <w:rFonts w:ascii="Arial" w:eastAsia="Arial" w:hAnsi="Arial" w:cs="Arial"/>
          <w:sz w:val="24"/>
        </w:rPr>
        <w:t xml:space="preserve">Please answer the following questions as completely as possible. </w:t>
      </w:r>
    </w:p>
    <w:p w14:paraId="314148DC" w14:textId="77777777" w:rsidR="002A735E" w:rsidRDefault="00FF229C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016" w:type="dxa"/>
        <w:tblInd w:w="6" w:type="dxa"/>
        <w:tblCellMar>
          <w:top w:w="63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39"/>
        <w:gridCol w:w="5477"/>
      </w:tblGrid>
      <w:tr w:rsidR="002A735E" w14:paraId="5D27AC0E" w14:textId="77777777">
        <w:trPr>
          <w:trHeight w:val="346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27" w:space="0" w:color="000000"/>
              <w:right w:val="single" w:sz="4" w:space="0" w:color="000000"/>
            </w:tcBorders>
            <w:shd w:val="clear" w:color="auto" w:fill="000000"/>
          </w:tcPr>
          <w:p w14:paraId="3094F27E" w14:textId="77777777" w:rsidR="002A735E" w:rsidRDefault="00FF229C">
            <w:pPr>
              <w:tabs>
                <w:tab w:val="center" w:pos="2749"/>
              </w:tabs>
              <w:spacing w:after="0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I. Customer Information </w:t>
            </w:r>
            <w:r>
              <w:rPr>
                <w:rFonts w:ascii="Arial" w:eastAsia="Arial" w:hAnsi="Arial" w:cs="Arial"/>
                <w:b/>
                <w:color w:val="FFFFFF"/>
              </w:rPr>
              <w:tab/>
              <w:t xml:space="preserve"> </w:t>
            </w:r>
          </w:p>
        </w:tc>
      </w:tr>
      <w:tr w:rsidR="002A735E" w14:paraId="1960111B" w14:textId="77777777">
        <w:trPr>
          <w:trHeight w:val="407"/>
        </w:trPr>
        <w:tc>
          <w:tcPr>
            <w:tcW w:w="3539" w:type="dxa"/>
            <w:tcBorders>
              <w:top w:val="single" w:sz="2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7E95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Contact Person </w:t>
            </w:r>
          </w:p>
        </w:tc>
        <w:tc>
          <w:tcPr>
            <w:tcW w:w="5477" w:type="dxa"/>
            <w:tcBorders>
              <w:top w:val="single" w:sz="2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10BD" w14:textId="77777777" w:rsidR="002A735E" w:rsidRDefault="00FF229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735E" w14:paraId="575825A4" w14:textId="77777777">
        <w:trPr>
          <w:trHeight w:val="37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08C3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Designation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CD0B" w14:textId="77777777" w:rsidR="002A735E" w:rsidRDefault="00FF229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735E" w14:paraId="08380AEE" w14:textId="77777777">
        <w:trPr>
          <w:trHeight w:val="37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EE26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Department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2562" w14:textId="77777777" w:rsidR="002A735E" w:rsidRDefault="00FF229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735E" w14:paraId="47A5546A" w14:textId="77777777">
        <w:trPr>
          <w:trHeight w:val="37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F645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Company Name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9C8A" w14:textId="77777777" w:rsidR="002A735E" w:rsidRDefault="00FF229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735E" w14:paraId="63506F42" w14:textId="77777777">
        <w:trPr>
          <w:trHeight w:val="37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5122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Contact Number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4B09" w14:textId="77777777" w:rsidR="002A735E" w:rsidRDefault="00FF229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735E" w14:paraId="7FA56E70" w14:textId="77777777">
        <w:trPr>
          <w:trHeight w:val="37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32C3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Email Address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1904" w14:textId="77777777" w:rsidR="002A735E" w:rsidRDefault="00FF229C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88AC38A" w14:textId="77777777" w:rsidR="002A735E" w:rsidRDefault="00FF229C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016" w:type="dxa"/>
        <w:tblInd w:w="6" w:type="dxa"/>
        <w:tblCellMar>
          <w:top w:w="0" w:type="dxa"/>
          <w:left w:w="0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560"/>
        <w:gridCol w:w="2979"/>
        <w:gridCol w:w="828"/>
        <w:gridCol w:w="4649"/>
      </w:tblGrid>
      <w:tr w:rsidR="002A735E" w14:paraId="39285BEB" w14:textId="77777777">
        <w:trPr>
          <w:trHeight w:val="346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27" w:space="0" w:color="000000"/>
              <w:right w:val="nil"/>
            </w:tcBorders>
            <w:shd w:val="clear" w:color="auto" w:fill="000000"/>
          </w:tcPr>
          <w:p w14:paraId="4E7C3A8E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II. General Details 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27" w:space="0" w:color="000000"/>
              <w:right w:val="nil"/>
            </w:tcBorders>
            <w:shd w:val="clear" w:color="auto" w:fill="000000"/>
          </w:tcPr>
          <w:p w14:paraId="0EDF46FC" w14:textId="77777777" w:rsidR="002A735E" w:rsidRDefault="002A735E"/>
        </w:tc>
        <w:tc>
          <w:tcPr>
            <w:tcW w:w="4649" w:type="dxa"/>
            <w:tcBorders>
              <w:top w:val="single" w:sz="4" w:space="0" w:color="000000"/>
              <w:left w:val="nil"/>
              <w:bottom w:val="single" w:sz="27" w:space="0" w:color="000000"/>
              <w:right w:val="single" w:sz="4" w:space="0" w:color="000000"/>
            </w:tcBorders>
            <w:shd w:val="clear" w:color="auto" w:fill="000000"/>
          </w:tcPr>
          <w:p w14:paraId="26B2EC84" w14:textId="77777777" w:rsidR="002A735E" w:rsidRDefault="002A735E"/>
        </w:tc>
      </w:tr>
      <w:tr w:rsidR="002A735E" w14:paraId="2599556E" w14:textId="77777777">
        <w:trPr>
          <w:trHeight w:val="356"/>
        </w:trPr>
        <w:tc>
          <w:tcPr>
            <w:tcW w:w="560" w:type="dxa"/>
            <w:tcBorders>
              <w:top w:val="single" w:sz="27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5B29A6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</w:rPr>
              <w:t xml:space="preserve">1.  </w:t>
            </w:r>
          </w:p>
        </w:tc>
        <w:tc>
          <w:tcPr>
            <w:tcW w:w="2979" w:type="dxa"/>
            <w:tcBorders>
              <w:top w:val="single" w:sz="27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59B8FF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Target Product </w:t>
            </w:r>
          </w:p>
        </w:tc>
        <w:tc>
          <w:tcPr>
            <w:tcW w:w="828" w:type="dxa"/>
            <w:tcBorders>
              <w:top w:val="single" w:sz="27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7D1AD37E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single" w:sz="27" w:space="0" w:color="000000"/>
              <w:left w:val="nil"/>
              <w:bottom w:val="nil"/>
              <w:right w:val="single" w:sz="4" w:space="0" w:color="000000"/>
            </w:tcBorders>
          </w:tcPr>
          <w:p w14:paraId="09308635" w14:textId="77777777" w:rsidR="002A735E" w:rsidRDefault="00FF229C">
            <w:pPr>
              <w:tabs>
                <w:tab w:val="center" w:pos="2160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Secreted Protein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</w:tr>
      <w:tr w:rsidR="002A735E" w14:paraId="298A48C2" w14:textId="77777777">
        <w:trPr>
          <w:trHeight w:val="252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6F1CF4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B674C2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AA388D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485FA7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Non-secreted protein  </w:t>
            </w:r>
          </w:p>
        </w:tc>
      </w:tr>
      <w:tr w:rsidR="002A735E" w14:paraId="214E3EC2" w14:textId="77777777">
        <w:trPr>
          <w:trHeight w:val="253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161212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BFFCFB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58E4C0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4C8319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Cell bank </w:t>
            </w:r>
          </w:p>
        </w:tc>
      </w:tr>
      <w:tr w:rsidR="002A735E" w14:paraId="1B6F61F8" w14:textId="77777777">
        <w:trPr>
          <w:trHeight w:val="253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CA68CD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234F85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AE935C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57F56D" w14:textId="27E9D470" w:rsidR="002A735E" w:rsidRDefault="0067605A">
            <w:pPr>
              <w:tabs>
                <w:tab w:val="center" w:pos="720"/>
                <w:tab w:val="center" w:pos="1440"/>
              </w:tabs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mA</w:t>
            </w:r>
            <w:r w:rsidR="00FF229C"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 w:rsidR="00FF229C">
              <w:rPr>
                <w:rFonts w:ascii="Arial" w:eastAsia="Arial" w:hAnsi="Arial" w:cs="Arial"/>
              </w:rPr>
              <w:t xml:space="preserve"> </w:t>
            </w:r>
            <w:r w:rsidR="00FF229C">
              <w:rPr>
                <w:rFonts w:ascii="Arial" w:eastAsia="Arial" w:hAnsi="Arial" w:cs="Arial"/>
              </w:rPr>
              <w:tab/>
              <w:t xml:space="preserve"> </w:t>
            </w:r>
            <w:r w:rsidR="00FF229C">
              <w:rPr>
                <w:rFonts w:ascii="Arial" w:eastAsia="Arial" w:hAnsi="Arial" w:cs="Arial"/>
              </w:rPr>
              <w:tab/>
              <w:t xml:space="preserve"> </w:t>
            </w:r>
          </w:p>
        </w:tc>
      </w:tr>
      <w:tr w:rsidR="002A735E" w14:paraId="67CDE947" w14:textId="77777777">
        <w:trPr>
          <w:trHeight w:val="760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0E14E1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43AE8B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8BC3D0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4B7075" w14:textId="77777777" w:rsidR="00FF229C" w:rsidRDefault="00FF229C">
            <w:pPr>
              <w:spacing w:after="13" w:line="249" w:lineRule="auto"/>
              <w:ind w:left="360" w:right="2833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Virus production </w:t>
            </w:r>
          </w:p>
          <w:p w14:paraId="25E4010B" w14:textId="5A7988DD" w:rsidR="002A735E" w:rsidRDefault="00FF229C">
            <w:pPr>
              <w:spacing w:after="13" w:line="249" w:lineRule="auto"/>
              <w:ind w:left="360" w:right="2833" w:hanging="360"/>
            </w:pPr>
            <w:r>
              <w:rPr>
                <w:rFonts w:ascii="Courier New" w:eastAsia="Courier New" w:hAnsi="Courier New" w:cs="Courier New"/>
              </w:rPr>
              <w:t xml:space="preserve">  o</w:t>
            </w:r>
            <w:r>
              <w:rPr>
                <w:rFonts w:ascii="Arial" w:eastAsia="Arial" w:hAnsi="Arial" w:cs="Arial"/>
              </w:rPr>
              <w:t xml:space="preserve"> Human </w:t>
            </w:r>
          </w:p>
          <w:p w14:paraId="3708CDDA" w14:textId="69D0E9BA" w:rsidR="002A735E" w:rsidRDefault="00FF229C" w:rsidP="00FF229C">
            <w:pPr>
              <w:spacing w:after="0"/>
            </w:pPr>
            <w:r>
              <w:rPr>
                <w:rFonts w:ascii="Courier New" w:eastAsia="Courier New" w:hAnsi="Courier New" w:cs="Courier New"/>
              </w:rPr>
              <w:t xml:space="preserve">  o</w:t>
            </w:r>
            <w:r>
              <w:rPr>
                <w:rFonts w:ascii="Arial" w:eastAsia="Arial" w:hAnsi="Arial" w:cs="Arial"/>
              </w:rPr>
              <w:t xml:space="preserve"> Veterinary </w:t>
            </w:r>
          </w:p>
        </w:tc>
      </w:tr>
      <w:tr w:rsidR="002A735E" w14:paraId="5A165A40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7B34C3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A4133A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82719D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4D49D6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Cell therapy (Please answer Cell Therapy Questionnaire) </w:t>
            </w:r>
          </w:p>
        </w:tc>
      </w:tr>
      <w:tr w:rsidR="002A735E" w14:paraId="520BB8D3" w14:textId="77777777">
        <w:trPr>
          <w:trHeight w:val="313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3C57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AF72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8B7A17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D77762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Others: </w:t>
            </w:r>
          </w:p>
        </w:tc>
      </w:tr>
      <w:tr w:rsidR="002A735E" w14:paraId="566A2AFD" w14:textId="77777777">
        <w:trPr>
          <w:trHeight w:val="5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BE68C5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</w:rPr>
              <w:t xml:space="preserve">2.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C6198A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Cell Type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7CECA61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336BFD5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Adherent cell (Proceed to Adherent Cell Questionnaire) </w:t>
            </w:r>
          </w:p>
        </w:tc>
      </w:tr>
      <w:tr w:rsidR="002A735E" w14:paraId="5803FC63" w14:textId="77777777">
        <w:trPr>
          <w:trHeight w:val="56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193B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C6CD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DB5C32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6CCD12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Suspension cell (Proceed to Suspension Cell Questionnaire) </w:t>
            </w:r>
          </w:p>
        </w:tc>
      </w:tr>
    </w:tbl>
    <w:p w14:paraId="2BF63B6E" w14:textId="77777777" w:rsidR="002A735E" w:rsidRDefault="00FF229C">
      <w:pPr>
        <w:spacing w:after="139"/>
      </w:pPr>
      <w:r>
        <w:rPr>
          <w:rFonts w:ascii="Arial" w:eastAsia="Arial" w:hAnsi="Arial" w:cs="Arial"/>
        </w:rPr>
        <w:t xml:space="preserve"> </w:t>
      </w:r>
      <w:bookmarkStart w:id="0" w:name="_GoBack"/>
      <w:bookmarkEnd w:id="0"/>
    </w:p>
    <w:p w14:paraId="2052C028" w14:textId="77777777" w:rsidR="002A735E" w:rsidRDefault="00FF229C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21A2862A" w14:textId="77777777" w:rsidR="002A735E" w:rsidRDefault="00FF229C">
      <w:pPr>
        <w:pStyle w:val="Heading1"/>
        <w:spacing w:after="132"/>
        <w:ind w:left="-5"/>
      </w:pPr>
      <w:r>
        <w:t xml:space="preserve">Adherent Cells Questionnaire </w:t>
      </w:r>
    </w:p>
    <w:p w14:paraId="7301C59B" w14:textId="77777777" w:rsidR="002A735E" w:rsidRDefault="00FF229C">
      <w:pPr>
        <w:spacing w:after="0"/>
      </w:pPr>
      <w:r>
        <w:rPr>
          <w:rFonts w:ascii="Arial" w:eastAsia="Arial" w:hAnsi="Arial" w:cs="Arial"/>
          <w:b/>
          <w:sz w:val="32"/>
        </w:rPr>
        <w:t xml:space="preserve"> </w:t>
      </w:r>
    </w:p>
    <w:tbl>
      <w:tblPr>
        <w:tblStyle w:val="TableGrid"/>
        <w:tblW w:w="9016" w:type="dxa"/>
        <w:tblInd w:w="6" w:type="dxa"/>
        <w:tblCellMar>
          <w:top w:w="0" w:type="dxa"/>
          <w:left w:w="0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556"/>
        <w:gridCol w:w="2954"/>
        <w:gridCol w:w="911"/>
        <w:gridCol w:w="4595"/>
      </w:tblGrid>
      <w:tr w:rsidR="002A735E" w14:paraId="5A1A3E55" w14:textId="77777777" w:rsidTr="00FF229C">
        <w:trPr>
          <w:trHeight w:val="346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27" w:space="0" w:color="000000"/>
              <w:right w:val="nil"/>
            </w:tcBorders>
            <w:shd w:val="clear" w:color="auto" w:fill="000000"/>
          </w:tcPr>
          <w:p w14:paraId="2606CF09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I. Experiment Details </w:t>
            </w:r>
          </w:p>
        </w:tc>
        <w:tc>
          <w:tcPr>
            <w:tcW w:w="5506" w:type="dxa"/>
            <w:gridSpan w:val="2"/>
            <w:tcBorders>
              <w:top w:val="single" w:sz="4" w:space="0" w:color="000000"/>
              <w:left w:val="nil"/>
              <w:bottom w:val="single" w:sz="27" w:space="0" w:color="000000"/>
              <w:right w:val="single" w:sz="4" w:space="0" w:color="000000"/>
            </w:tcBorders>
            <w:shd w:val="clear" w:color="auto" w:fill="000000"/>
          </w:tcPr>
          <w:p w14:paraId="6E414C55" w14:textId="77777777" w:rsidR="002A735E" w:rsidRDefault="002A735E"/>
        </w:tc>
      </w:tr>
      <w:tr w:rsidR="002A735E" w14:paraId="59B95C67" w14:textId="77777777" w:rsidTr="00FF229C">
        <w:trPr>
          <w:trHeight w:val="407"/>
        </w:trPr>
        <w:tc>
          <w:tcPr>
            <w:tcW w:w="3510" w:type="dxa"/>
            <w:gridSpan w:val="2"/>
            <w:tcBorders>
              <w:top w:val="single" w:sz="27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61A9F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  <w:i/>
              </w:rPr>
              <w:t xml:space="preserve">a. General Details </w:t>
            </w:r>
          </w:p>
        </w:tc>
        <w:tc>
          <w:tcPr>
            <w:tcW w:w="5506" w:type="dxa"/>
            <w:gridSpan w:val="2"/>
            <w:tcBorders>
              <w:top w:val="single" w:sz="27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C81424" w14:textId="77777777" w:rsidR="002A735E" w:rsidRDefault="002A735E"/>
        </w:tc>
      </w:tr>
      <w:tr w:rsidR="002A735E" w14:paraId="73A666A6" w14:textId="77777777" w:rsidTr="00FF229C">
        <w:trPr>
          <w:trHeight w:val="32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AC584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</w:rPr>
              <w:t xml:space="preserve">1. 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183A96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Cell Line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518C59F8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06451E5" w14:textId="77777777" w:rsidR="002A735E" w:rsidRDefault="00FF229C">
            <w:pPr>
              <w:tabs>
                <w:tab w:val="center" w:pos="1440"/>
              </w:tabs>
              <w:spacing w:after="0"/>
            </w:pPr>
            <w:proofErr w:type="gramStart"/>
            <w:r>
              <w:rPr>
                <w:rFonts w:ascii="Arial" w:eastAsia="Arial" w:hAnsi="Arial" w:cs="Arial"/>
              </w:rPr>
              <w:t xml:space="preserve">CHO  </w:t>
            </w:r>
            <w:r>
              <w:rPr>
                <w:rFonts w:ascii="Arial" w:eastAsia="Arial" w:hAnsi="Arial" w:cs="Arial"/>
              </w:rPr>
              <w:tab/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735E" w14:paraId="47BAA958" w14:textId="77777777" w:rsidTr="00FF229C">
        <w:trPr>
          <w:trHeight w:val="253"/>
        </w:trPr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BCF1CE" w14:textId="77777777" w:rsidR="002A735E" w:rsidRDefault="002A735E"/>
        </w:tc>
        <w:tc>
          <w:tcPr>
            <w:tcW w:w="2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953D48" w14:textId="77777777" w:rsidR="002A735E" w:rsidRDefault="002A735E"/>
        </w:tc>
        <w:tc>
          <w:tcPr>
            <w:tcW w:w="9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5CDE00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BDA6F4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MDCK </w:t>
            </w:r>
          </w:p>
        </w:tc>
      </w:tr>
      <w:tr w:rsidR="002A735E" w14:paraId="629C47C6" w14:textId="77777777" w:rsidTr="00FF229C">
        <w:trPr>
          <w:trHeight w:val="253"/>
        </w:trPr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FF727A" w14:textId="77777777" w:rsidR="002A735E" w:rsidRDefault="002A735E"/>
        </w:tc>
        <w:tc>
          <w:tcPr>
            <w:tcW w:w="2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D7A68A" w14:textId="77777777" w:rsidR="002A735E" w:rsidRDefault="002A735E"/>
        </w:tc>
        <w:tc>
          <w:tcPr>
            <w:tcW w:w="9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1CA50B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F47794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Vero </w:t>
            </w:r>
          </w:p>
        </w:tc>
      </w:tr>
      <w:tr w:rsidR="002A735E" w14:paraId="0CD97B0C" w14:textId="77777777" w:rsidTr="00FF229C">
        <w:trPr>
          <w:trHeight w:val="253"/>
        </w:trPr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7A5D0F" w14:textId="77777777" w:rsidR="002A735E" w:rsidRDefault="002A735E"/>
        </w:tc>
        <w:tc>
          <w:tcPr>
            <w:tcW w:w="2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50D208" w14:textId="77777777" w:rsidR="002A735E" w:rsidRDefault="002A735E"/>
        </w:tc>
        <w:tc>
          <w:tcPr>
            <w:tcW w:w="9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963E9E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ED18B3" w14:textId="77777777" w:rsidR="002A735E" w:rsidRDefault="00FF229C">
            <w:pPr>
              <w:tabs>
                <w:tab w:val="center" w:pos="1440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HEK 293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</w:tr>
      <w:tr w:rsidR="002A735E" w14:paraId="12739235" w14:textId="77777777" w:rsidTr="00FF229C">
        <w:trPr>
          <w:trHeight w:val="253"/>
        </w:trPr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52441E" w14:textId="77777777" w:rsidR="002A735E" w:rsidRDefault="002A735E"/>
        </w:tc>
        <w:tc>
          <w:tcPr>
            <w:tcW w:w="2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0BF4B0" w14:textId="77777777" w:rsidR="002A735E" w:rsidRDefault="002A735E"/>
        </w:tc>
        <w:tc>
          <w:tcPr>
            <w:tcW w:w="9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B6C9D9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6A4F5E" w14:textId="77777777" w:rsidR="002A735E" w:rsidRDefault="00FF229C">
            <w:pPr>
              <w:tabs>
                <w:tab w:val="center" w:pos="1440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Hybridoma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</w:tr>
      <w:tr w:rsidR="002A735E" w14:paraId="77DD8412" w14:textId="77777777" w:rsidTr="00FF229C">
        <w:trPr>
          <w:trHeight w:val="252"/>
        </w:trPr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BCB28C" w14:textId="77777777" w:rsidR="002A735E" w:rsidRDefault="002A735E"/>
        </w:tc>
        <w:tc>
          <w:tcPr>
            <w:tcW w:w="2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1AA703" w14:textId="77777777" w:rsidR="002A735E" w:rsidRDefault="002A735E"/>
        </w:tc>
        <w:tc>
          <w:tcPr>
            <w:tcW w:w="9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85E532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B69778" w14:textId="77777777" w:rsidR="002A735E" w:rsidRDefault="00FF229C">
            <w:pPr>
              <w:tabs>
                <w:tab w:val="center" w:pos="720"/>
                <w:tab w:val="center" w:pos="1440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Sf 9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</w:tr>
      <w:tr w:rsidR="002A735E" w14:paraId="4D095661" w14:textId="77777777" w:rsidTr="00FF229C">
        <w:trPr>
          <w:trHeight w:val="306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B090" w14:textId="77777777" w:rsidR="002A735E" w:rsidRDefault="002A735E"/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334A" w14:textId="77777777" w:rsidR="002A735E" w:rsidRDefault="002A735E"/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1699D0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17AB09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Others: </w:t>
            </w:r>
          </w:p>
        </w:tc>
      </w:tr>
      <w:tr w:rsidR="002A735E" w14:paraId="6394B784" w14:textId="77777777" w:rsidTr="00FF229C">
        <w:trPr>
          <w:trHeight w:val="113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A678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</w:rPr>
              <w:t xml:space="preserve">2. 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44A1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Any special features or </w:t>
            </w:r>
          </w:p>
          <w:p w14:paraId="589391DA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peculiarities of the cell line </w:t>
            </w:r>
          </w:p>
          <w:p w14:paraId="304F4F55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or methods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A3425F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B363631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9C9BD0E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B66B853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BA13C2" w14:textId="77777777" w:rsidR="002A735E" w:rsidRDefault="002A735E"/>
        </w:tc>
      </w:tr>
      <w:tr w:rsidR="002A735E" w14:paraId="1F2E1CB5" w14:textId="77777777" w:rsidTr="00FF229C">
        <w:trPr>
          <w:trHeight w:val="32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512C14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</w:rPr>
              <w:t xml:space="preserve">3. 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14CF09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Intended Use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3D5768F5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D624CEE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Human Use </w:t>
            </w:r>
          </w:p>
        </w:tc>
      </w:tr>
      <w:tr w:rsidR="002A735E" w14:paraId="08F1DCC9" w14:textId="77777777" w:rsidTr="00FF229C">
        <w:trPr>
          <w:trHeight w:val="303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01DA" w14:textId="77777777" w:rsidR="002A735E" w:rsidRDefault="002A735E"/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E794" w14:textId="77777777" w:rsidR="002A735E" w:rsidRDefault="002A735E"/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77FB60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F346D9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Animal Use </w:t>
            </w:r>
          </w:p>
        </w:tc>
      </w:tr>
      <w:tr w:rsidR="002A735E" w14:paraId="4E4EF146" w14:textId="77777777" w:rsidTr="00FF229C">
        <w:trPr>
          <w:trHeight w:val="32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AFB85A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</w:rPr>
              <w:t xml:space="preserve">4. 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402A6B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Product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71A7F68D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3AA7B74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Secreted Protein </w:t>
            </w:r>
          </w:p>
        </w:tc>
      </w:tr>
      <w:tr w:rsidR="002A735E" w14:paraId="0423C785" w14:textId="77777777" w:rsidTr="00FF229C">
        <w:trPr>
          <w:trHeight w:val="253"/>
        </w:trPr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8AE5FE" w14:textId="77777777" w:rsidR="002A735E" w:rsidRDefault="002A735E"/>
        </w:tc>
        <w:tc>
          <w:tcPr>
            <w:tcW w:w="2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A619C3" w14:textId="77777777" w:rsidR="002A735E" w:rsidRDefault="002A735E"/>
        </w:tc>
        <w:tc>
          <w:tcPr>
            <w:tcW w:w="9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373B8A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F3CD9C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Non-Secreted Protein </w:t>
            </w:r>
          </w:p>
        </w:tc>
      </w:tr>
      <w:tr w:rsidR="002A735E" w14:paraId="32F2012C" w14:textId="77777777" w:rsidTr="00FF229C">
        <w:trPr>
          <w:trHeight w:val="253"/>
        </w:trPr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A9F7BB" w14:textId="77777777" w:rsidR="002A735E" w:rsidRDefault="002A735E"/>
        </w:tc>
        <w:tc>
          <w:tcPr>
            <w:tcW w:w="2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91A689" w14:textId="77777777" w:rsidR="002A735E" w:rsidRDefault="002A735E"/>
        </w:tc>
        <w:tc>
          <w:tcPr>
            <w:tcW w:w="9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AEBB4C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54313E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Cell Banking </w:t>
            </w:r>
          </w:p>
        </w:tc>
      </w:tr>
      <w:tr w:rsidR="002A735E" w14:paraId="0B17D95D" w14:textId="77777777" w:rsidTr="00FF229C">
        <w:trPr>
          <w:trHeight w:val="253"/>
        </w:trPr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23D32C" w14:textId="77777777" w:rsidR="002A735E" w:rsidRDefault="002A735E"/>
        </w:tc>
        <w:tc>
          <w:tcPr>
            <w:tcW w:w="2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68FED3" w14:textId="77777777" w:rsidR="002A735E" w:rsidRDefault="002A735E"/>
        </w:tc>
        <w:tc>
          <w:tcPr>
            <w:tcW w:w="9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04B533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A8497C" w14:textId="56C1C02C" w:rsidR="002A735E" w:rsidRDefault="00FF229C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mAbs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</w:p>
        </w:tc>
      </w:tr>
      <w:tr w:rsidR="002A735E" w14:paraId="0384ED48" w14:textId="77777777" w:rsidTr="00FF229C">
        <w:trPr>
          <w:trHeight w:val="252"/>
        </w:trPr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FA8AEB" w14:textId="77777777" w:rsidR="002A735E" w:rsidRDefault="002A735E"/>
        </w:tc>
        <w:tc>
          <w:tcPr>
            <w:tcW w:w="2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B033D0" w14:textId="77777777" w:rsidR="002A735E" w:rsidRDefault="002A735E"/>
        </w:tc>
        <w:tc>
          <w:tcPr>
            <w:tcW w:w="9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C06F41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78EF65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Virus Production </w:t>
            </w:r>
          </w:p>
        </w:tc>
      </w:tr>
      <w:tr w:rsidR="002A735E" w14:paraId="04BDB7C6" w14:textId="77777777" w:rsidTr="00FF229C">
        <w:trPr>
          <w:trHeight w:val="253"/>
        </w:trPr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8F92BD" w14:textId="77777777" w:rsidR="002A735E" w:rsidRDefault="002A735E"/>
        </w:tc>
        <w:tc>
          <w:tcPr>
            <w:tcW w:w="2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FD1D40" w14:textId="77777777" w:rsidR="002A735E" w:rsidRDefault="002A735E"/>
        </w:tc>
        <w:tc>
          <w:tcPr>
            <w:tcW w:w="9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57E9C1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AF7239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Cell Therapy </w:t>
            </w:r>
          </w:p>
        </w:tc>
      </w:tr>
      <w:tr w:rsidR="002A735E" w14:paraId="08C1F2F3" w14:textId="77777777" w:rsidTr="00FF229C">
        <w:trPr>
          <w:trHeight w:val="304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C9D8" w14:textId="77777777" w:rsidR="002A735E" w:rsidRDefault="002A735E"/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560A" w14:textId="77777777" w:rsidR="002A735E" w:rsidRDefault="002A735E"/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0466C5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E762B1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Others: </w:t>
            </w:r>
          </w:p>
        </w:tc>
      </w:tr>
      <w:tr w:rsidR="002A735E" w14:paraId="6EC1E150" w14:textId="77777777" w:rsidTr="00FF229C">
        <w:trPr>
          <w:trHeight w:val="32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92152B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</w:rPr>
              <w:t xml:space="preserve">5. 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42D1A2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Current Culture System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2C712AD7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C853EAB" w14:textId="77777777" w:rsidR="002A735E" w:rsidRDefault="00FF229C">
            <w:pPr>
              <w:tabs>
                <w:tab w:val="center" w:pos="1440"/>
              </w:tabs>
              <w:spacing w:after="0"/>
            </w:pPr>
            <w:r>
              <w:rPr>
                <w:rFonts w:ascii="Arial" w:eastAsia="Arial" w:hAnsi="Arial" w:cs="Arial"/>
              </w:rPr>
              <w:t>T-</w:t>
            </w:r>
            <w:proofErr w:type="gramStart"/>
            <w:r>
              <w:rPr>
                <w:rFonts w:ascii="Arial" w:eastAsia="Arial" w:hAnsi="Arial" w:cs="Arial"/>
              </w:rPr>
              <w:t xml:space="preserve">flask  </w:t>
            </w:r>
            <w:r>
              <w:rPr>
                <w:rFonts w:ascii="Arial" w:eastAsia="Arial" w:hAnsi="Arial" w:cs="Arial"/>
              </w:rPr>
              <w:tab/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735E" w14:paraId="260DFF38" w14:textId="77777777" w:rsidTr="00FF229C">
        <w:trPr>
          <w:trHeight w:val="253"/>
        </w:trPr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EDA6F0" w14:textId="77777777" w:rsidR="002A735E" w:rsidRDefault="002A735E"/>
        </w:tc>
        <w:tc>
          <w:tcPr>
            <w:tcW w:w="2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29F5D1" w14:textId="77777777" w:rsidR="002A735E" w:rsidRDefault="002A735E"/>
        </w:tc>
        <w:tc>
          <w:tcPr>
            <w:tcW w:w="9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C82858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C09480" w14:textId="77777777" w:rsidR="002A735E" w:rsidRDefault="00FF229C">
            <w:pPr>
              <w:tabs>
                <w:tab w:val="center" w:pos="1440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Roller bottle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</w:tr>
      <w:tr w:rsidR="002A735E" w14:paraId="4C43461E" w14:textId="77777777" w:rsidTr="00FF229C">
        <w:trPr>
          <w:trHeight w:val="253"/>
        </w:trPr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04BF9E" w14:textId="77777777" w:rsidR="002A735E" w:rsidRDefault="002A735E"/>
        </w:tc>
        <w:tc>
          <w:tcPr>
            <w:tcW w:w="2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37D3B0" w14:textId="77777777" w:rsidR="002A735E" w:rsidRDefault="002A735E"/>
        </w:tc>
        <w:tc>
          <w:tcPr>
            <w:tcW w:w="9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C0BEC2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6315AC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Spinner flask  </w:t>
            </w:r>
          </w:p>
        </w:tc>
      </w:tr>
      <w:tr w:rsidR="002A735E" w14:paraId="6E931CEE" w14:textId="77777777" w:rsidTr="00FF229C">
        <w:trPr>
          <w:trHeight w:val="253"/>
        </w:trPr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E5D68C" w14:textId="77777777" w:rsidR="002A735E" w:rsidRDefault="002A735E"/>
        </w:tc>
        <w:tc>
          <w:tcPr>
            <w:tcW w:w="2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64970B" w14:textId="77777777" w:rsidR="002A735E" w:rsidRDefault="002A735E"/>
        </w:tc>
        <w:tc>
          <w:tcPr>
            <w:tcW w:w="9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036732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9AE013" w14:textId="77777777" w:rsidR="002A735E" w:rsidRDefault="00FF229C">
            <w:pPr>
              <w:tabs>
                <w:tab w:val="center" w:pos="1440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Cell factory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</w:tr>
      <w:tr w:rsidR="002A735E" w14:paraId="35581995" w14:textId="77777777" w:rsidTr="00FF229C">
        <w:trPr>
          <w:trHeight w:val="253"/>
        </w:trPr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C9C31C" w14:textId="77777777" w:rsidR="002A735E" w:rsidRDefault="002A735E"/>
        </w:tc>
        <w:tc>
          <w:tcPr>
            <w:tcW w:w="2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4ECB56" w14:textId="77777777" w:rsidR="002A735E" w:rsidRDefault="002A735E"/>
        </w:tc>
        <w:tc>
          <w:tcPr>
            <w:tcW w:w="9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DB64A2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B04BC7" w14:textId="77777777" w:rsidR="002A735E" w:rsidRDefault="00FF229C">
            <w:pPr>
              <w:tabs>
                <w:tab w:val="center" w:pos="1440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Cell stack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</w:tr>
      <w:tr w:rsidR="002A735E" w14:paraId="3F4E6175" w14:textId="77777777" w:rsidTr="00FF229C">
        <w:trPr>
          <w:trHeight w:val="252"/>
        </w:trPr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DA3F60" w14:textId="77777777" w:rsidR="002A735E" w:rsidRDefault="002A735E"/>
        </w:tc>
        <w:tc>
          <w:tcPr>
            <w:tcW w:w="2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BDFBF9" w14:textId="77777777" w:rsidR="002A735E" w:rsidRDefault="002A735E"/>
        </w:tc>
        <w:tc>
          <w:tcPr>
            <w:tcW w:w="9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785ED8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DB40B6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Hyper flask </w:t>
            </w:r>
          </w:p>
        </w:tc>
      </w:tr>
      <w:tr w:rsidR="002A735E" w14:paraId="1CE5F0F4" w14:textId="77777777" w:rsidTr="00FF229C">
        <w:trPr>
          <w:trHeight w:val="253"/>
        </w:trPr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FD8917" w14:textId="77777777" w:rsidR="002A735E" w:rsidRDefault="002A735E"/>
        </w:tc>
        <w:tc>
          <w:tcPr>
            <w:tcW w:w="2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810B0C" w14:textId="77777777" w:rsidR="002A735E" w:rsidRDefault="002A735E"/>
        </w:tc>
        <w:tc>
          <w:tcPr>
            <w:tcW w:w="9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91C771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9D0C19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Stirred Tank Bioreactor with Carriers </w:t>
            </w:r>
          </w:p>
        </w:tc>
      </w:tr>
      <w:tr w:rsidR="002A735E" w14:paraId="50215990" w14:textId="77777777" w:rsidTr="00FF229C">
        <w:trPr>
          <w:trHeight w:val="811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7A43" w14:textId="77777777" w:rsidR="002A735E" w:rsidRDefault="002A735E"/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29F7" w14:textId="77777777" w:rsidR="002A735E" w:rsidRDefault="002A735E"/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BAC976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90AF819" w14:textId="77777777" w:rsidR="002A735E" w:rsidRDefault="00FF229C" w:rsidP="00FF229C">
            <w:pPr>
              <w:spacing w:after="0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5592972" w14:textId="3081B6CE" w:rsidR="00FF229C" w:rsidRPr="00FF229C" w:rsidRDefault="00FF229C" w:rsidP="00FF229C">
            <w:pPr>
              <w:spacing w:after="0"/>
              <w:ind w:left="108"/>
              <w:rPr>
                <w:rFonts w:ascii="Arial" w:hAnsi="Arial" w:cs="Arial"/>
              </w:rPr>
            </w:pPr>
            <w:r w:rsidRPr="00FF229C">
              <w:rPr>
                <w:rFonts w:ascii="Arial" w:hAnsi="Arial" w:cs="Arial"/>
              </w:rPr>
              <w:t>Indicate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04A0B2" w14:textId="77777777" w:rsidR="00FF229C" w:rsidRDefault="00FF229C" w:rsidP="00FF229C">
            <w:pPr>
              <w:spacing w:after="2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Others:</w:t>
            </w:r>
          </w:p>
          <w:p w14:paraId="67234BD7" w14:textId="7B4EC763" w:rsidR="002A735E" w:rsidRPr="00FF229C" w:rsidRDefault="00FF229C" w:rsidP="00FF229C">
            <w:pPr>
              <w:spacing w:after="2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Capacity in liters (L):  </w:t>
            </w:r>
          </w:p>
        </w:tc>
      </w:tr>
      <w:tr w:rsidR="002A735E" w14:paraId="7E0CE093" w14:textId="77777777" w:rsidTr="00FF229C">
        <w:trPr>
          <w:trHeight w:val="113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B6B7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</w:rPr>
              <w:t xml:space="preserve">6. 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5650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If carriers are used, please specify type and amount of carrier. </w:t>
            </w:r>
          </w:p>
        </w:tc>
        <w:tc>
          <w:tcPr>
            <w:tcW w:w="5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E7A4" w14:textId="77777777" w:rsidR="002A735E" w:rsidRDefault="00FF229C">
            <w:pPr>
              <w:spacing w:after="1"/>
              <w:ind w:left="4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Microbeads, Specify: </w:t>
            </w:r>
          </w:p>
          <w:p w14:paraId="349981B4" w14:textId="77777777" w:rsidR="002A735E" w:rsidRDefault="00FF229C">
            <w:pPr>
              <w:spacing w:after="1"/>
              <w:ind w:left="4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Fibers, Specify: </w:t>
            </w:r>
          </w:p>
          <w:p w14:paraId="0011B6D4" w14:textId="77777777" w:rsidR="002A735E" w:rsidRDefault="00FF229C">
            <w:pPr>
              <w:spacing w:after="0"/>
              <w:ind w:left="4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Others, Specify: </w:t>
            </w:r>
          </w:p>
          <w:p w14:paraId="429F8DBA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Amount of carrier: </w:t>
            </w:r>
          </w:p>
        </w:tc>
      </w:tr>
      <w:tr w:rsidR="002A735E" w14:paraId="6B9B061D" w14:textId="77777777" w:rsidTr="00FF229C">
        <w:trPr>
          <w:trHeight w:val="62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643B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</w:rPr>
              <w:t xml:space="preserve">7. 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1CF3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Current Media in milliliters (mL)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D773B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541449" w14:textId="77777777" w:rsidR="002A735E" w:rsidRDefault="002A735E"/>
        </w:tc>
      </w:tr>
      <w:tr w:rsidR="002A735E" w14:paraId="36F311D1" w14:textId="77777777" w:rsidTr="00FF229C">
        <w:trPr>
          <w:trHeight w:val="5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467F52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</w:rPr>
              <w:t xml:space="preserve">8. 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8F3F22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Medium change frequency for current system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4E75ED18" w14:textId="77777777" w:rsidR="002A735E" w:rsidRDefault="00FF229C">
            <w:pPr>
              <w:spacing w:after="31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D15815F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D10D035" w14:textId="77777777" w:rsidR="002A735E" w:rsidRDefault="00FF229C">
            <w:pPr>
              <w:numPr>
                <w:ilvl w:val="0"/>
                <w:numId w:val="1"/>
              </w:numPr>
              <w:spacing w:after="0"/>
              <w:ind w:hanging="184"/>
            </w:pPr>
            <w:r>
              <w:rPr>
                <w:rFonts w:ascii="Arial" w:eastAsia="Arial" w:hAnsi="Arial" w:cs="Arial"/>
              </w:rPr>
              <w:t xml:space="preserve">day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69107205" w14:textId="77777777" w:rsidR="002A735E" w:rsidRDefault="00FF229C">
            <w:pPr>
              <w:numPr>
                <w:ilvl w:val="0"/>
                <w:numId w:val="1"/>
              </w:numPr>
              <w:spacing w:after="0"/>
              <w:ind w:hanging="184"/>
            </w:pPr>
            <w:proofErr w:type="gramStart"/>
            <w:r>
              <w:rPr>
                <w:rFonts w:ascii="Arial" w:eastAsia="Arial" w:hAnsi="Arial" w:cs="Arial"/>
              </w:rPr>
              <w:t xml:space="preserve">days  </w:t>
            </w:r>
            <w:r>
              <w:rPr>
                <w:rFonts w:ascii="Arial" w:eastAsia="Arial" w:hAnsi="Arial" w:cs="Arial"/>
              </w:rPr>
              <w:tab/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735E" w14:paraId="4AB51CDA" w14:textId="77777777" w:rsidTr="00FF229C">
        <w:trPr>
          <w:trHeight w:val="253"/>
        </w:trPr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FF5D43" w14:textId="77777777" w:rsidR="002A735E" w:rsidRDefault="002A735E"/>
        </w:tc>
        <w:tc>
          <w:tcPr>
            <w:tcW w:w="2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A9A11D" w14:textId="77777777" w:rsidR="002A735E" w:rsidRDefault="002A735E"/>
        </w:tc>
        <w:tc>
          <w:tcPr>
            <w:tcW w:w="9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96C435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F1E398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3 days </w:t>
            </w:r>
          </w:p>
        </w:tc>
      </w:tr>
      <w:tr w:rsidR="002A735E" w14:paraId="47710468" w14:textId="77777777" w:rsidTr="00FF229C">
        <w:trPr>
          <w:trHeight w:val="556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C0D9" w14:textId="77777777" w:rsidR="002A735E" w:rsidRDefault="002A735E"/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FCA8" w14:textId="77777777" w:rsidR="002A735E" w:rsidRDefault="002A735E"/>
        </w:tc>
        <w:tc>
          <w:tcPr>
            <w:tcW w:w="55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78DF" w14:textId="77777777" w:rsidR="002A735E" w:rsidRDefault="00FF229C">
            <w:pPr>
              <w:spacing w:after="0"/>
              <w:ind w:left="4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Other :</w:t>
            </w:r>
            <w:proofErr w:type="gramEnd"/>
            <w:r>
              <w:rPr>
                <w:rFonts w:ascii="Arial" w:eastAsia="Arial" w:hAnsi="Arial" w:cs="Arial"/>
              </w:rPr>
              <w:t xml:space="preserve"> _____  days </w:t>
            </w:r>
          </w:p>
          <w:p w14:paraId="1470D390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Media volume per change: _____ ml </w:t>
            </w:r>
          </w:p>
        </w:tc>
      </w:tr>
    </w:tbl>
    <w:p w14:paraId="55C2D7BE" w14:textId="77777777" w:rsidR="002A735E" w:rsidRDefault="002A735E">
      <w:pPr>
        <w:spacing w:after="0"/>
        <w:ind w:left="-1440" w:right="8379"/>
      </w:pPr>
    </w:p>
    <w:tbl>
      <w:tblPr>
        <w:tblStyle w:val="TableGrid"/>
        <w:tblW w:w="9018" w:type="dxa"/>
        <w:tblInd w:w="5" w:type="dxa"/>
        <w:tblCellMar>
          <w:top w:w="0" w:type="dxa"/>
          <w:left w:w="0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562"/>
        <w:gridCol w:w="2978"/>
        <w:gridCol w:w="828"/>
        <w:gridCol w:w="4650"/>
      </w:tblGrid>
      <w:tr w:rsidR="002A735E" w14:paraId="5200BA37" w14:textId="77777777">
        <w:trPr>
          <w:trHeight w:val="5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DB80F8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9.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EF87FB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Culture condition for cell growth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41407283" w14:textId="77777777" w:rsidR="002A735E" w:rsidRDefault="00FF229C">
            <w:pPr>
              <w:spacing w:after="29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075EC9F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7037238" w14:textId="77777777" w:rsidR="002A735E" w:rsidRDefault="00FF229C">
            <w:pPr>
              <w:tabs>
                <w:tab w:val="center" w:pos="329"/>
                <w:tab w:val="center" w:pos="1440"/>
                <w:tab w:val="center" w:pos="216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</w:rPr>
              <w:t xml:space="preserve">Media: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4A419BBF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Serum: </w:t>
            </w:r>
          </w:p>
        </w:tc>
      </w:tr>
      <w:tr w:rsidR="002A735E" w14:paraId="4B90D769" w14:textId="77777777">
        <w:trPr>
          <w:trHeight w:val="30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A2EE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3ADC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ADDED1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49D583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Temp.: </w:t>
            </w:r>
          </w:p>
        </w:tc>
      </w:tr>
      <w:tr w:rsidR="002A735E" w14:paraId="36C9A4B7" w14:textId="77777777">
        <w:trPr>
          <w:trHeight w:val="6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A24D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10.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1E91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Currently using serum-free culture medium?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87C29" w14:textId="77777777" w:rsidR="002A735E" w:rsidRDefault="00FF229C">
            <w:pPr>
              <w:spacing w:after="28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2F028C7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7C7926" w14:textId="77777777" w:rsidR="0067605A" w:rsidRDefault="00FF229C">
            <w:pPr>
              <w:spacing w:after="0"/>
              <w:ind w:right="38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  <w:p w14:paraId="02594C1D" w14:textId="4182D6EF" w:rsidR="002A735E" w:rsidRDefault="00FF229C">
            <w:pPr>
              <w:spacing w:after="0"/>
              <w:ind w:right="3896"/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</w:tr>
      <w:tr w:rsidR="002A735E" w14:paraId="25696226" w14:textId="77777777">
        <w:trPr>
          <w:trHeight w:val="3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C0D274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11.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56920B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Concentration of additives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042D8B0A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23BA658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Sodium bicarbonate:  </w:t>
            </w:r>
          </w:p>
        </w:tc>
      </w:tr>
      <w:tr w:rsidR="002A735E" w14:paraId="21361479" w14:textId="77777777">
        <w:trPr>
          <w:trHeight w:val="253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E72006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C4664F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95E6A0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BD60C3" w14:textId="77777777" w:rsidR="002A735E" w:rsidRDefault="00FF229C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Hepes</w:t>
            </w:r>
            <w:proofErr w:type="spellEnd"/>
            <w:r>
              <w:rPr>
                <w:rFonts w:ascii="Arial" w:eastAsia="Arial" w:hAnsi="Arial" w:cs="Arial"/>
              </w:rPr>
              <w:t xml:space="preserve"> buffer: </w:t>
            </w:r>
          </w:p>
        </w:tc>
      </w:tr>
      <w:tr w:rsidR="002A735E" w14:paraId="66F426C4" w14:textId="77777777">
        <w:trPr>
          <w:trHeight w:val="30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348F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1A2D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AE3473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1EDC3F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Others: </w:t>
            </w:r>
          </w:p>
        </w:tc>
      </w:tr>
      <w:tr w:rsidR="002A735E" w14:paraId="34F98C21" w14:textId="77777777">
        <w:trPr>
          <w:trHeight w:val="3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800ACA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12.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2ABC34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Cell Harvesting Required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3882E20B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026A0F5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A735E" w14:paraId="3D773CD2" w14:textId="77777777">
        <w:trPr>
          <w:trHeight w:val="30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9F82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300B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2CEC78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785C3B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</w:tr>
      <w:tr w:rsidR="002A735E" w14:paraId="73649C12" w14:textId="77777777">
        <w:trPr>
          <w:trHeight w:val="6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18BC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13.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B2F9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Glucose concentration in initial culture medium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8C9A9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6D0BA4" w14:textId="77777777" w:rsidR="002A735E" w:rsidRDefault="002A735E"/>
        </w:tc>
      </w:tr>
      <w:tr w:rsidR="002A735E" w14:paraId="3A305B7C" w14:textId="77777777">
        <w:trPr>
          <w:trHeight w:val="5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C4445D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14.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7F9E4C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Use of trypsin during cell harvest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0BE87C7D" w14:textId="77777777" w:rsidR="002A735E" w:rsidRDefault="00FF229C">
            <w:pPr>
              <w:spacing w:after="31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0FC87B2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23DA228" w14:textId="77777777" w:rsidR="0067605A" w:rsidRDefault="00FF229C">
            <w:pPr>
              <w:spacing w:after="0"/>
              <w:ind w:right="38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  <w:p w14:paraId="22EEB206" w14:textId="619D7FD3" w:rsidR="002A735E" w:rsidRDefault="00FF229C">
            <w:pPr>
              <w:spacing w:after="0"/>
              <w:ind w:right="3896"/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</w:tr>
      <w:tr w:rsidR="002A735E" w14:paraId="2F377DAD" w14:textId="77777777">
        <w:trPr>
          <w:trHeight w:val="30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6C93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3D02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3D6E6F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C28A11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Use others. Please specify: </w:t>
            </w:r>
          </w:p>
        </w:tc>
      </w:tr>
      <w:tr w:rsidR="002A735E" w14:paraId="39862983" w14:textId="77777777">
        <w:trPr>
          <w:trHeight w:val="3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DD24F8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15.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E0371B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Cell Quantification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28AEC7C6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432BCE9" w14:textId="77777777" w:rsidR="002A735E" w:rsidRDefault="00FF229C">
            <w:pPr>
              <w:tabs>
                <w:tab w:val="center" w:pos="808"/>
                <w:tab w:val="center" w:pos="216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</w:rPr>
              <w:t xml:space="preserve">Manual counting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</w:tr>
      <w:tr w:rsidR="002A735E" w14:paraId="268DFC72" w14:textId="77777777">
        <w:trPr>
          <w:trHeight w:val="253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F34B86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A531B8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7111D2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C5850D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Auto-counter </w:t>
            </w:r>
          </w:p>
        </w:tc>
      </w:tr>
      <w:tr w:rsidR="002A735E" w14:paraId="13F39D0D" w14:textId="77777777">
        <w:trPr>
          <w:trHeight w:val="253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A6826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1A3F44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F9D5CB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8B882A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Nuclei counting </w:t>
            </w:r>
          </w:p>
        </w:tc>
      </w:tr>
      <w:tr w:rsidR="002A735E" w14:paraId="62FE8318" w14:textId="77777777">
        <w:trPr>
          <w:trHeight w:val="30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B233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0407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804E8B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5207B6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Others: </w:t>
            </w:r>
          </w:p>
        </w:tc>
      </w:tr>
      <w:tr w:rsidR="002A735E" w14:paraId="4A88333A" w14:textId="77777777">
        <w:trPr>
          <w:trHeight w:val="8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0F7A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16.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9A68" w14:textId="2E24B158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Access to a bio-analyzer for measuring glucose, lactate, glutamine, etc.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0E4E83" w14:textId="77777777" w:rsidR="002A735E" w:rsidRDefault="00FF229C">
            <w:pPr>
              <w:spacing w:after="31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3E6E369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BAF1B97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213C4B" w14:textId="77777777" w:rsidR="0067605A" w:rsidRDefault="00FF229C">
            <w:pPr>
              <w:spacing w:after="0"/>
              <w:ind w:right="38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  <w:p w14:paraId="07C27827" w14:textId="694076FA" w:rsidR="002A735E" w:rsidRDefault="00FF229C">
            <w:pPr>
              <w:spacing w:after="0"/>
              <w:ind w:right="3896"/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</w:tr>
      <w:tr w:rsidR="002A735E" w14:paraId="49CE7D5F" w14:textId="77777777">
        <w:trPr>
          <w:trHeight w:val="3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227B6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17.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5A63AF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System preference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71AEFFFF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19FC827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Single-Use Preference </w:t>
            </w:r>
          </w:p>
        </w:tc>
      </w:tr>
      <w:tr w:rsidR="002A735E" w14:paraId="67661CB2" w14:textId="77777777">
        <w:trPr>
          <w:trHeight w:val="253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AC935C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9DEED7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E06D58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CFAE80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Multiple-Use Preference </w:t>
            </w:r>
          </w:p>
        </w:tc>
      </w:tr>
      <w:tr w:rsidR="002A735E" w14:paraId="2792368F" w14:textId="77777777">
        <w:trPr>
          <w:trHeight w:val="30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BB58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0146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BCC041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28780C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No Preference </w:t>
            </w:r>
          </w:p>
        </w:tc>
      </w:tr>
      <w:tr w:rsidR="002A735E" w14:paraId="465855C3" w14:textId="77777777">
        <w:trPr>
          <w:trHeight w:val="3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C964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18.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D911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Scale-up plan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155EA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89CBB2" w14:textId="77777777" w:rsidR="002A735E" w:rsidRDefault="002A735E"/>
        </w:tc>
      </w:tr>
      <w:tr w:rsidR="002A735E" w14:paraId="2D7BC021" w14:textId="77777777">
        <w:trPr>
          <w:trHeight w:val="3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DEFB79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19.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621E70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Expected Scale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4D365B1F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9528316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50L </w:t>
            </w:r>
          </w:p>
        </w:tc>
      </w:tr>
      <w:tr w:rsidR="002A735E" w14:paraId="25361BF9" w14:textId="77777777">
        <w:trPr>
          <w:trHeight w:val="253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86835B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6A444D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CB1CC3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1B0FB3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100L </w:t>
            </w:r>
          </w:p>
        </w:tc>
      </w:tr>
      <w:tr w:rsidR="002A735E" w14:paraId="61FCE664" w14:textId="77777777">
        <w:trPr>
          <w:trHeight w:val="252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DBE00C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2EF5DD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9B0064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6AE5C1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500L </w:t>
            </w:r>
          </w:p>
        </w:tc>
      </w:tr>
      <w:tr w:rsidR="002A735E" w14:paraId="27780293" w14:textId="77777777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7CE5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2C9D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47718F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DC2B5A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Others:  </w:t>
            </w:r>
          </w:p>
        </w:tc>
      </w:tr>
      <w:tr w:rsidR="002A735E" w14:paraId="7E3957CC" w14:textId="77777777">
        <w:trPr>
          <w:trHeight w:val="11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9AF1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20.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EBB7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For virus production, annual manufactured dose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28EFE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0847300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43CA0D7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4F329C7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690AE" w14:textId="77777777" w:rsidR="002A735E" w:rsidRDefault="002A735E"/>
        </w:tc>
      </w:tr>
      <w:tr w:rsidR="002A735E" w14:paraId="415501CE" w14:textId="77777777">
        <w:trPr>
          <w:trHeight w:val="377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EA1F39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BCC01F" w14:textId="77777777" w:rsidR="002A735E" w:rsidRDefault="002A735E"/>
        </w:tc>
        <w:tc>
          <w:tcPr>
            <w:tcW w:w="4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234D31" w14:textId="77777777" w:rsidR="002A735E" w:rsidRDefault="002A735E"/>
        </w:tc>
      </w:tr>
      <w:tr w:rsidR="002A735E" w14:paraId="25199A7D" w14:textId="77777777">
        <w:trPr>
          <w:trHeight w:val="377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30DBB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  <w:i/>
              </w:rPr>
              <w:lastRenderedPageBreak/>
              <w:t xml:space="preserve">b. Protein Production 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A2AD3A" w14:textId="77777777" w:rsidR="002A735E" w:rsidRDefault="002A735E"/>
        </w:tc>
        <w:tc>
          <w:tcPr>
            <w:tcW w:w="4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DC724B" w14:textId="77777777" w:rsidR="002A735E" w:rsidRDefault="002A735E"/>
        </w:tc>
      </w:tr>
      <w:tr w:rsidR="002A735E" w14:paraId="30C90B74" w14:textId="77777777">
        <w:trPr>
          <w:trHeight w:val="5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486EF8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1.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D61DD4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Culture period prior to harvesting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2442F98D" w14:textId="77777777" w:rsidR="002A735E" w:rsidRDefault="00FF229C">
            <w:pPr>
              <w:spacing w:after="28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86C5E28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064E665" w14:textId="77777777" w:rsidR="002A735E" w:rsidRDefault="00FF229C">
            <w:pPr>
              <w:tabs>
                <w:tab w:val="center" w:pos="324"/>
                <w:tab w:val="center" w:pos="144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</w:rPr>
              <w:t xml:space="preserve">3 days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29E77D92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5 days  </w:t>
            </w:r>
          </w:p>
        </w:tc>
      </w:tr>
      <w:tr w:rsidR="002A735E" w14:paraId="0FA034CF" w14:textId="77777777">
        <w:trPr>
          <w:trHeight w:val="254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C92A92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72FD2D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6794E4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C7DE18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7 days </w:t>
            </w:r>
          </w:p>
        </w:tc>
      </w:tr>
      <w:tr w:rsidR="002A735E" w14:paraId="05663D20" w14:textId="77777777">
        <w:trPr>
          <w:trHeight w:val="30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A6DE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58EE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BC8AD7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270E8E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>Other (Please Specify): ____</w:t>
            </w:r>
            <w:proofErr w:type="gramStart"/>
            <w:r>
              <w:rPr>
                <w:rFonts w:ascii="Arial" w:eastAsia="Arial" w:hAnsi="Arial" w:cs="Arial"/>
              </w:rPr>
              <w:t>_  days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735E" w14:paraId="45232DCE" w14:textId="77777777">
        <w:trPr>
          <w:trHeight w:val="3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439871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2.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3BFA25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Protein extraction method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11F84824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CF459BA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By cell harvest </w:t>
            </w:r>
          </w:p>
        </w:tc>
      </w:tr>
      <w:tr w:rsidR="002A735E" w14:paraId="7AF16C87" w14:textId="77777777">
        <w:trPr>
          <w:trHeight w:val="253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A10DC7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9A723E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1DA48B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3E312D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By medium harvest </w:t>
            </w:r>
          </w:p>
        </w:tc>
      </w:tr>
      <w:tr w:rsidR="002A735E" w14:paraId="22EB7F47" w14:textId="77777777">
        <w:trPr>
          <w:trHeight w:val="252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DD6770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D5F8D9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B86969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B0AD0B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Freeze/Thaw method </w:t>
            </w:r>
          </w:p>
        </w:tc>
      </w:tr>
      <w:tr w:rsidR="002A735E" w14:paraId="52DD4DFF" w14:textId="77777777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7912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7CCE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7BDFCD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4583C8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Others: </w:t>
            </w:r>
          </w:p>
        </w:tc>
      </w:tr>
      <w:tr w:rsidR="002A735E" w14:paraId="3354C809" w14:textId="77777777">
        <w:trPr>
          <w:trHeight w:val="377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60E46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5E56B6" w14:textId="77777777" w:rsidR="002A735E" w:rsidRDefault="002A735E"/>
        </w:tc>
        <w:tc>
          <w:tcPr>
            <w:tcW w:w="4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3188AB" w14:textId="77777777" w:rsidR="002A735E" w:rsidRDefault="002A735E"/>
        </w:tc>
      </w:tr>
      <w:tr w:rsidR="002A735E" w14:paraId="03E7ACDE" w14:textId="77777777">
        <w:trPr>
          <w:trHeight w:val="377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8AD8C9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  <w:i/>
              </w:rPr>
              <w:t xml:space="preserve">c. Virus Production 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AB76DB" w14:textId="77777777" w:rsidR="002A735E" w:rsidRDefault="002A735E"/>
        </w:tc>
        <w:tc>
          <w:tcPr>
            <w:tcW w:w="4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FB6F3F" w14:textId="77777777" w:rsidR="002A735E" w:rsidRDefault="002A735E"/>
        </w:tc>
      </w:tr>
    </w:tbl>
    <w:p w14:paraId="69DF6031" w14:textId="77777777" w:rsidR="002A735E" w:rsidRDefault="002A735E">
      <w:pPr>
        <w:spacing w:after="0"/>
        <w:ind w:left="-1440" w:right="8379"/>
      </w:pPr>
    </w:p>
    <w:tbl>
      <w:tblPr>
        <w:tblStyle w:val="TableGrid"/>
        <w:tblW w:w="9018" w:type="dxa"/>
        <w:tblInd w:w="5" w:type="dxa"/>
        <w:tblCellMar>
          <w:top w:w="0" w:type="dxa"/>
          <w:left w:w="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561"/>
        <w:gridCol w:w="2979"/>
        <w:gridCol w:w="828"/>
        <w:gridCol w:w="4650"/>
      </w:tblGrid>
      <w:tr w:rsidR="002A735E" w14:paraId="4E007184" w14:textId="77777777">
        <w:trPr>
          <w:trHeight w:val="8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23B3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3.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5316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Virus Type/Strain </w:t>
            </w:r>
          </w:p>
        </w:tc>
        <w:tc>
          <w:tcPr>
            <w:tcW w:w="5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2A4A" w14:textId="1775E61A" w:rsidR="002A735E" w:rsidRDefault="00FF229C">
            <w:pPr>
              <w:tabs>
                <w:tab w:val="center" w:pos="1370"/>
                <w:tab w:val="center" w:pos="2988"/>
                <w:tab w:val="center" w:pos="3708"/>
              </w:tabs>
              <w:spacing w:after="1"/>
            </w:pPr>
            <w:r>
              <w:rPr>
                <w:rFonts w:ascii="Courier New" w:eastAsia="Courier New" w:hAnsi="Courier New" w:cs="Courier New"/>
              </w:rPr>
              <w:t xml:space="preserve">    □</w:t>
            </w:r>
            <w:r>
              <w:rPr>
                <w:rFonts w:ascii="Arial" w:eastAsia="Arial" w:hAnsi="Arial" w:cs="Arial"/>
              </w:rPr>
              <w:t xml:space="preserve"> Secreted Virus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285B34AC" w14:textId="4957490D" w:rsidR="002A735E" w:rsidRDefault="00FF229C" w:rsidP="00FF229C">
            <w:pPr>
              <w:spacing w:after="0"/>
              <w:ind w:right="2170"/>
            </w:pPr>
            <w:r>
              <w:rPr>
                <w:rFonts w:ascii="Courier New" w:eastAsia="Courier New" w:hAnsi="Courier New" w:cs="Courier New"/>
              </w:rPr>
              <w:t xml:space="preserve">    □</w:t>
            </w:r>
            <w:r>
              <w:rPr>
                <w:rFonts w:ascii="Arial" w:eastAsia="Arial" w:hAnsi="Arial" w:cs="Arial"/>
              </w:rPr>
              <w:t xml:space="preserve"> Non-secreted Virus </w:t>
            </w:r>
            <w:proofErr w:type="spellStart"/>
            <w:r>
              <w:rPr>
                <w:rFonts w:ascii="Arial" w:eastAsia="Arial" w:hAnsi="Arial" w:cs="Arial"/>
              </w:rPr>
              <w:t>Virus</w:t>
            </w:r>
            <w:proofErr w:type="spellEnd"/>
            <w:r>
              <w:rPr>
                <w:rFonts w:ascii="Arial" w:eastAsia="Arial" w:hAnsi="Arial" w:cs="Arial"/>
              </w:rPr>
              <w:t xml:space="preserve"> Strain: </w:t>
            </w:r>
          </w:p>
        </w:tc>
      </w:tr>
      <w:tr w:rsidR="002A735E" w14:paraId="7F9C48B2" w14:textId="77777777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B64A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4.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E67D" w14:textId="3701DF2F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Please describe the Virus Strain? (ds, ssDNA, </w:t>
            </w:r>
            <w:proofErr w:type="gramStart"/>
            <w:r>
              <w:rPr>
                <w:rFonts w:ascii="Arial" w:eastAsia="Arial" w:hAnsi="Arial" w:cs="Arial"/>
              </w:rPr>
              <w:t>ds,+</w:t>
            </w:r>
            <w:proofErr w:type="gramEnd"/>
            <w:r>
              <w:rPr>
                <w:rFonts w:ascii="Arial" w:eastAsia="Arial" w:hAnsi="Arial" w:cs="Arial"/>
              </w:rPr>
              <w:t xml:space="preserve">/- </w:t>
            </w:r>
            <w:proofErr w:type="spellStart"/>
            <w:r>
              <w:rPr>
                <w:rFonts w:ascii="Arial" w:eastAsia="Arial" w:hAnsi="Arial" w:cs="Arial"/>
              </w:rPr>
              <w:t>ssRNA</w:t>
            </w:r>
            <w:proofErr w:type="spellEnd"/>
            <w:r>
              <w:rPr>
                <w:rFonts w:ascii="Arial" w:eastAsia="Arial" w:hAnsi="Arial" w:cs="Arial"/>
              </w:rPr>
              <w:t xml:space="preserve">, enveloped, nonenveloped, temperature sensitivity, etc.)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70653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2AA8D9" w14:textId="77777777" w:rsidR="002A735E" w:rsidRDefault="002A735E"/>
        </w:tc>
      </w:tr>
      <w:tr w:rsidR="002A735E" w14:paraId="4516181B" w14:textId="77777777">
        <w:trPr>
          <w:trHeight w:val="8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D9E4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5.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C00B" w14:textId="77777777" w:rsidR="002A735E" w:rsidRDefault="00FF229C">
            <w:pPr>
              <w:spacing w:after="0" w:line="238" w:lineRule="auto"/>
              <w:ind w:left="108" w:right="74"/>
            </w:pPr>
            <w:r>
              <w:rPr>
                <w:rFonts w:ascii="Arial" w:eastAsia="Arial" w:hAnsi="Arial" w:cs="Arial"/>
              </w:rPr>
              <w:t xml:space="preserve">Cell density prior to infection in current culture </w:t>
            </w:r>
          </w:p>
          <w:p w14:paraId="0F203307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system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23C87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E8EE98" w14:textId="77777777" w:rsidR="002A735E" w:rsidRDefault="002A735E"/>
        </w:tc>
      </w:tr>
      <w:tr w:rsidR="002A735E" w14:paraId="6ACE6478" w14:textId="77777777">
        <w:trPr>
          <w:trHeight w:val="6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AA4F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6.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851E" w14:textId="77777777" w:rsidR="002A735E" w:rsidRDefault="00FF229C">
            <w:pPr>
              <w:spacing w:after="0"/>
              <w:ind w:left="108" w:right="63"/>
            </w:pPr>
            <w:r>
              <w:rPr>
                <w:rFonts w:ascii="Arial" w:eastAsia="Arial" w:hAnsi="Arial" w:cs="Arial"/>
              </w:rPr>
              <w:t xml:space="preserve">Multiplicity of Infection (MOI)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8C9CE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D2D1FC" w14:textId="77777777" w:rsidR="002A735E" w:rsidRDefault="002A735E"/>
        </w:tc>
      </w:tr>
      <w:tr w:rsidR="002A735E" w14:paraId="045C8814" w14:textId="77777777">
        <w:trPr>
          <w:trHeight w:val="8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B14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7.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FEED" w14:textId="55E1157A" w:rsidR="002A735E" w:rsidRDefault="00FF229C">
            <w:pPr>
              <w:spacing w:after="0"/>
              <w:ind w:left="108" w:right="38"/>
            </w:pPr>
            <w:proofErr w:type="gramStart"/>
            <w:r>
              <w:rPr>
                <w:rFonts w:ascii="Arial" w:eastAsia="Arial" w:hAnsi="Arial" w:cs="Arial"/>
              </w:rPr>
              <w:t>Period of time</w:t>
            </w:r>
            <w:proofErr w:type="gramEnd"/>
            <w:r>
              <w:rPr>
                <w:rFonts w:ascii="Arial" w:eastAsia="Arial" w:hAnsi="Arial" w:cs="Arial"/>
              </w:rPr>
              <w:t xml:space="preserve"> for cell lysis to occur after infection in current culture system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5C0EE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976DD0" w14:textId="77777777" w:rsidR="002A735E" w:rsidRDefault="002A735E"/>
        </w:tc>
      </w:tr>
      <w:tr w:rsidR="002A735E" w14:paraId="2698D158" w14:textId="77777777">
        <w:trPr>
          <w:trHeight w:val="5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DD0DA0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8.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60B353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Culture condition post infection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53CC6F43" w14:textId="77777777" w:rsidR="002A735E" w:rsidRDefault="00FF229C">
            <w:pPr>
              <w:spacing w:after="28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4D53DC5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3AFA600" w14:textId="77777777" w:rsidR="002A735E" w:rsidRDefault="00FF229C">
            <w:pPr>
              <w:tabs>
                <w:tab w:val="center" w:pos="329"/>
                <w:tab w:val="center" w:pos="1440"/>
                <w:tab w:val="center" w:pos="216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</w:rPr>
              <w:t xml:space="preserve">Media: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64803C5E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Serum: </w:t>
            </w:r>
          </w:p>
        </w:tc>
      </w:tr>
      <w:tr w:rsidR="002A735E" w14:paraId="5F9E4690" w14:textId="77777777">
        <w:trPr>
          <w:trHeight w:val="30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E5B9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D25B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82D954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D8576A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Temperature:  </w:t>
            </w:r>
          </w:p>
        </w:tc>
      </w:tr>
      <w:tr w:rsidR="002A735E" w14:paraId="491BA35B" w14:textId="77777777">
        <w:trPr>
          <w:trHeight w:val="3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05DFF9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9.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6E2F3F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Best phase for infection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30174AEC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8A1FAB5" w14:textId="77777777" w:rsidR="002A735E" w:rsidRDefault="00FF229C">
            <w:pPr>
              <w:tabs>
                <w:tab w:val="center" w:pos="924"/>
                <w:tab w:val="center" w:pos="216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</w:rPr>
              <w:t xml:space="preserve">Right after </w:t>
            </w:r>
            <w:proofErr w:type="gramStart"/>
            <w:r>
              <w:rPr>
                <w:rFonts w:ascii="Arial" w:eastAsia="Arial" w:hAnsi="Arial" w:cs="Arial"/>
              </w:rPr>
              <w:t xml:space="preserve">seeding  </w:t>
            </w:r>
            <w:r>
              <w:rPr>
                <w:rFonts w:ascii="Arial" w:eastAsia="Arial" w:hAnsi="Arial" w:cs="Arial"/>
              </w:rPr>
              <w:tab/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735E" w14:paraId="1068B81E" w14:textId="77777777">
        <w:trPr>
          <w:trHeight w:val="252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56BD57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AA7FEE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FAB8AE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8BE8A5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Exponential phase </w:t>
            </w:r>
          </w:p>
        </w:tc>
      </w:tr>
      <w:tr w:rsidR="002A735E" w14:paraId="1BA1E5C6" w14:textId="77777777">
        <w:trPr>
          <w:trHeight w:val="30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16E4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E0F2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E0A5FD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4CC157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Plateau phase </w:t>
            </w:r>
          </w:p>
        </w:tc>
      </w:tr>
      <w:tr w:rsidR="002A735E" w14:paraId="752D32C7" w14:textId="77777777">
        <w:trPr>
          <w:trHeight w:val="6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9521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10.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DDB1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Is the virus stable during post infection?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EACD0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28756A" w14:textId="77777777" w:rsidR="002A735E" w:rsidRDefault="002A735E"/>
        </w:tc>
      </w:tr>
      <w:tr w:rsidR="002A735E" w14:paraId="7FC2A9CB" w14:textId="77777777">
        <w:trPr>
          <w:trHeight w:val="6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033D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11.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1A40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Virus titer in current culture system (dose/ml)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2A99E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41FE38" w14:textId="77777777" w:rsidR="002A735E" w:rsidRDefault="002A735E"/>
        </w:tc>
      </w:tr>
      <w:tr w:rsidR="002A735E" w14:paraId="46E9331F" w14:textId="77777777">
        <w:trPr>
          <w:trHeight w:val="6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CFE6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12.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8DD7" w14:textId="77777777" w:rsidR="002A735E" w:rsidRDefault="00FF229C">
            <w:pPr>
              <w:spacing w:after="0"/>
              <w:ind w:left="108" w:right="4"/>
            </w:pPr>
            <w:r>
              <w:rPr>
                <w:rFonts w:ascii="Arial" w:eastAsia="Arial" w:hAnsi="Arial" w:cs="Arial"/>
              </w:rPr>
              <w:t xml:space="preserve">Best time to harvest the virus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A1811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AA2F66" w14:textId="77777777" w:rsidR="002A735E" w:rsidRDefault="002A735E"/>
        </w:tc>
      </w:tr>
      <w:tr w:rsidR="002A735E" w14:paraId="6C3B963D" w14:textId="77777777">
        <w:trPr>
          <w:trHeight w:val="8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08A5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lastRenderedPageBreak/>
              <w:t xml:space="preserve">13.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A0B8" w14:textId="77777777" w:rsidR="002A735E" w:rsidRDefault="00FF229C">
            <w:pPr>
              <w:spacing w:after="2" w:line="238" w:lineRule="auto"/>
              <w:ind w:left="108"/>
            </w:pPr>
            <w:r>
              <w:rPr>
                <w:rFonts w:ascii="Arial" w:eastAsia="Arial" w:hAnsi="Arial" w:cs="Arial"/>
              </w:rPr>
              <w:t xml:space="preserve">Is there CPE (cytopathic effect) after infection? </w:t>
            </w:r>
          </w:p>
          <w:p w14:paraId="188D9993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When?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495115" w14:textId="77777777" w:rsidR="002A735E" w:rsidRDefault="00FF229C">
            <w:pPr>
              <w:spacing w:after="28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6B83A58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A5BF02" w14:textId="77777777" w:rsidR="0067605A" w:rsidRDefault="00FF229C">
            <w:pPr>
              <w:spacing w:after="0"/>
              <w:ind w:right="14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_____ hours / days later </w:t>
            </w:r>
          </w:p>
          <w:p w14:paraId="34A2FFC9" w14:textId="2283AD8D" w:rsidR="002A735E" w:rsidRDefault="00FF229C">
            <w:pPr>
              <w:spacing w:after="0"/>
              <w:ind w:right="1474"/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</w:tr>
      <w:tr w:rsidR="002A735E" w14:paraId="6FDF85E5" w14:textId="77777777">
        <w:trPr>
          <w:trHeight w:val="8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824B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14.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52E3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What kind of CPE is formed (e.g. syncytium, destruction, etc.)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6878F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5B6285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735E" w14:paraId="328C98A7" w14:textId="77777777">
        <w:trPr>
          <w:trHeight w:val="3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208C83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15.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BB7434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Cell lysis post infection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7665B70B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72C1E21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Yes _____ hours / days later </w:t>
            </w:r>
          </w:p>
        </w:tc>
      </w:tr>
      <w:tr w:rsidR="002A735E" w14:paraId="281475C8" w14:textId="77777777">
        <w:trPr>
          <w:trHeight w:val="30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0F24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B510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6D109C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231CCB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</w:tr>
      <w:tr w:rsidR="002A735E" w14:paraId="3A326CE9" w14:textId="77777777">
        <w:trPr>
          <w:trHeight w:val="8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51EC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16.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A387" w14:textId="708B616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Number of harvests that could be done during post-infection period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A42EE2" w14:textId="77777777" w:rsidR="002A735E" w:rsidRDefault="00FF229C">
            <w:pPr>
              <w:spacing w:after="31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3A780D3" w14:textId="77777777" w:rsidR="002A735E" w:rsidRDefault="00FF229C">
            <w:pPr>
              <w:spacing w:after="28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C05E7B6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96E86A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Single Harvest </w:t>
            </w:r>
          </w:p>
          <w:p w14:paraId="1D5F064C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>Multi-harvest for ____</w:t>
            </w:r>
            <w:proofErr w:type="gramStart"/>
            <w:r>
              <w:rPr>
                <w:rFonts w:ascii="Arial" w:eastAsia="Arial" w:hAnsi="Arial" w:cs="Arial"/>
              </w:rPr>
              <w:t>_  times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14:paraId="618158A4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>Continuous Harvest for ____</w:t>
            </w:r>
            <w:proofErr w:type="gramStart"/>
            <w:r>
              <w:rPr>
                <w:rFonts w:ascii="Arial" w:eastAsia="Arial" w:hAnsi="Arial" w:cs="Arial"/>
              </w:rPr>
              <w:t>_  days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735E" w14:paraId="25586C49" w14:textId="77777777">
        <w:trPr>
          <w:trHeight w:val="8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FE9C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17.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89F4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Do cells keep propagation after virus infection? 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522F8" w14:textId="77777777" w:rsidR="002A735E" w:rsidRDefault="00FF229C">
            <w:pPr>
              <w:spacing w:after="31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BFB48F3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22A8FB6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D7EF4A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No </w:t>
            </w:r>
          </w:p>
          <w:p w14:paraId="5803D03C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Yes, Indicate fold increase post infection: </w:t>
            </w:r>
          </w:p>
        </w:tc>
      </w:tr>
      <w:tr w:rsidR="002A735E" w14:paraId="236BE814" w14:textId="77777777">
        <w:trPr>
          <w:trHeight w:val="377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E1DE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735E" w14:paraId="5807A8A6" w14:textId="77777777">
        <w:trPr>
          <w:trHeight w:val="377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065A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  <w:i/>
              </w:rPr>
              <w:t xml:space="preserve">d. </w:t>
            </w:r>
            <w:proofErr w:type="spellStart"/>
            <w:r>
              <w:rPr>
                <w:rFonts w:ascii="Arial" w:eastAsia="Arial" w:hAnsi="Arial" w:cs="Arial"/>
                <w:i/>
              </w:rPr>
              <w:t>CelCradle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™ System </w:t>
            </w:r>
          </w:p>
        </w:tc>
      </w:tr>
      <w:tr w:rsidR="002A735E" w14:paraId="6CE356FA" w14:textId="77777777">
        <w:trPr>
          <w:trHeight w:val="8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CF2F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1.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009D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>Will seeding of 1 x 10</w:t>
            </w:r>
            <w:r>
              <w:rPr>
                <w:rFonts w:ascii="Arial" w:eastAsia="Arial" w:hAnsi="Arial" w:cs="Arial"/>
                <w:vertAlign w:val="superscript"/>
              </w:rPr>
              <w:t>8</w:t>
            </w:r>
            <w:r>
              <w:rPr>
                <w:rFonts w:ascii="Arial" w:eastAsia="Arial" w:hAnsi="Arial" w:cs="Arial"/>
              </w:rPr>
              <w:t xml:space="preserve"> cells be difficult? </w:t>
            </w:r>
          </w:p>
        </w:tc>
        <w:tc>
          <w:tcPr>
            <w:tcW w:w="5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45E7" w14:textId="3E2CA274" w:rsidR="002A735E" w:rsidRDefault="00FF229C">
            <w:pPr>
              <w:tabs>
                <w:tab w:val="center" w:pos="838"/>
                <w:tab w:val="center" w:pos="1548"/>
                <w:tab w:val="center" w:pos="2268"/>
                <w:tab w:val="center" w:pos="2988"/>
              </w:tabs>
              <w:spacing w:after="11"/>
            </w:pPr>
            <w:r>
              <w:rPr>
                <w:rFonts w:ascii="Courier New" w:eastAsia="Courier New" w:hAnsi="Courier New" w:cs="Courier New"/>
              </w:rPr>
              <w:t xml:space="preserve">    □</w:t>
            </w:r>
            <w:r>
              <w:rPr>
                <w:rFonts w:ascii="Arial" w:eastAsia="Arial" w:hAnsi="Arial" w:cs="Arial"/>
              </w:rPr>
              <w:t xml:space="preserve"> Yes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308C719B" w14:textId="2613700E" w:rsidR="002A735E" w:rsidRDefault="00FF229C" w:rsidP="00FF229C">
            <w:pPr>
              <w:spacing w:after="0"/>
            </w:pPr>
            <w:r>
              <w:rPr>
                <w:rFonts w:ascii="Courier New" w:eastAsia="Courier New" w:hAnsi="Courier New" w:cs="Courier New"/>
              </w:rPr>
              <w:t xml:space="preserve">    □</w:t>
            </w:r>
            <w:r>
              <w:rPr>
                <w:rFonts w:ascii="Arial" w:eastAsia="Arial" w:hAnsi="Arial" w:cs="Arial"/>
              </w:rPr>
              <w:t xml:space="preserve"> No </w:t>
            </w:r>
          </w:p>
          <w:p w14:paraId="16EF141D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If yes, how many cells do you plan to seed? </w:t>
            </w:r>
          </w:p>
        </w:tc>
      </w:tr>
      <w:tr w:rsidR="002A735E" w14:paraId="44A38867" w14:textId="77777777">
        <w:trPr>
          <w:trHeight w:val="13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8CA8BB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2.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320E22" w14:textId="56BECB55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>Will the CO</w:t>
            </w:r>
            <w:r>
              <w:rPr>
                <w:rFonts w:ascii="Arial" w:eastAsia="Arial" w:hAnsi="Arial" w:cs="Arial"/>
                <w:vertAlign w:val="subscript"/>
              </w:rPr>
              <w:t>2</w:t>
            </w:r>
            <w:r>
              <w:rPr>
                <w:rFonts w:ascii="Arial" w:eastAsia="Arial" w:hAnsi="Arial" w:cs="Arial"/>
              </w:rPr>
              <w:t xml:space="preserve"> incubator be exclusively used for the </w:t>
            </w:r>
            <w:proofErr w:type="spellStart"/>
            <w:r>
              <w:rPr>
                <w:rFonts w:ascii="Arial" w:eastAsia="Arial" w:hAnsi="Arial" w:cs="Arial"/>
              </w:rPr>
              <w:t>CelCradle</w:t>
            </w:r>
            <w:proofErr w:type="spellEnd"/>
            <w:r>
              <w:rPr>
                <w:rFonts w:ascii="Arial" w:eastAsia="Arial" w:hAnsi="Arial" w:cs="Arial"/>
              </w:rPr>
              <w:t xml:space="preserve">™ system? </w:t>
            </w:r>
          </w:p>
        </w:tc>
        <w:tc>
          <w:tcPr>
            <w:tcW w:w="54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552663" w14:textId="0484B0DD" w:rsidR="002A735E" w:rsidRDefault="00FF229C">
            <w:pPr>
              <w:tabs>
                <w:tab w:val="center" w:pos="838"/>
                <w:tab w:val="center" w:pos="1548"/>
                <w:tab w:val="center" w:pos="2268"/>
              </w:tabs>
              <w:spacing w:after="10"/>
            </w:pPr>
            <w:r>
              <w:t xml:space="preserve">         </w:t>
            </w: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Yes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1BAE7D82" w14:textId="60A230C0" w:rsidR="002A735E" w:rsidRDefault="00FF229C">
            <w:pPr>
              <w:spacing w:after="0"/>
              <w:ind w:left="468"/>
              <w:rPr>
                <w:rFonts w:ascii="Arial" w:eastAsia="Arial" w:hAnsi="Arial" w:cs="Arial"/>
              </w:rPr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No </w:t>
            </w:r>
          </w:p>
          <w:p w14:paraId="493515E2" w14:textId="77777777" w:rsidR="00FF229C" w:rsidRDefault="00FF229C">
            <w:pPr>
              <w:spacing w:after="0"/>
              <w:ind w:left="468"/>
            </w:pPr>
          </w:p>
          <w:p w14:paraId="0E4EC20F" w14:textId="745AF627" w:rsidR="002A735E" w:rsidRDefault="00FF229C" w:rsidP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Can you adjust the percentage of </w:t>
            </w:r>
            <m:oMath>
              <m:sSub>
                <m:sSubPr>
                  <m:ctrlPr>
                    <w:rPr>
                      <w:rFonts w:ascii="Cambria Math" w:eastAsia="Arial" w:hAnsi="Cambria Math" w:cs="Arial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Arial" w:hAnsi="Cambria Math" w:cs="Arial"/>
                    </w:rPr>
                    <m:t>CO</m:t>
                  </m:r>
                </m:e>
                <m:sub>
                  <m:r>
                    <w:rPr>
                      <w:rFonts w:ascii="Cambria Math" w:eastAsia="Arial" w:hAnsi="Cambria Math" w:cs="Arial"/>
                    </w:rPr>
                    <m:t>2</m:t>
                  </m:r>
                </m:sub>
              </m:sSub>
            </m:oMath>
            <w:r>
              <w:rPr>
                <w:rFonts w:ascii="Arial" w:eastAsia="Arial" w:hAnsi="Arial" w:cs="Arial"/>
              </w:rPr>
              <w:t xml:space="preserve"> concentration?</w:t>
            </w:r>
            <w:r>
              <w:t xml:space="preserve"> </w:t>
            </w:r>
          </w:p>
          <w:p w14:paraId="7E775FCF" w14:textId="77777777" w:rsidR="002A735E" w:rsidRDefault="00FF229C">
            <w:pPr>
              <w:tabs>
                <w:tab w:val="center" w:pos="838"/>
                <w:tab w:val="center" w:pos="1548"/>
              </w:tabs>
              <w:spacing w:after="0"/>
            </w:pPr>
            <w:r>
              <w:tab/>
            </w: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Yes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</w:tr>
      <w:tr w:rsidR="002A735E" w14:paraId="648FB7BA" w14:textId="77777777">
        <w:trPr>
          <w:trHeight w:val="30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A92A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909E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1AC781" w14:textId="511274F8" w:rsidR="002A735E" w:rsidRDefault="00FF229C">
            <w:pPr>
              <w:spacing w:after="0"/>
              <w:ind w:left="261"/>
              <w:jc w:val="center"/>
            </w:pPr>
            <w:r>
              <w:rPr>
                <w:rFonts w:ascii="Courier New" w:eastAsia="Courier New" w:hAnsi="Courier New" w:cs="Courier New"/>
              </w:rPr>
              <w:t xml:space="preserve"> □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646BFD" w14:textId="3EEE4AF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</w:tr>
      <w:tr w:rsidR="002A735E" w14:paraId="0431EBCB" w14:textId="77777777">
        <w:trPr>
          <w:trHeight w:val="8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4D35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3.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E703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Expected maximum cell </w:t>
            </w:r>
          </w:p>
          <w:p w14:paraId="43D92233" w14:textId="77777777" w:rsidR="002A735E" w:rsidRDefault="00FF229C">
            <w:pPr>
              <w:spacing w:after="0"/>
              <w:ind w:left="108" w:right="51"/>
            </w:pPr>
            <w:r>
              <w:rPr>
                <w:rFonts w:ascii="Arial" w:eastAsia="Arial" w:hAnsi="Arial" w:cs="Arial"/>
              </w:rPr>
              <w:t xml:space="preserve">density (total cell harvest per bottle)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1DCA2" w14:textId="77777777" w:rsidR="002A735E" w:rsidRDefault="00FF229C">
            <w:pPr>
              <w:spacing w:after="28"/>
              <w:ind w:left="261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E7A3872" w14:textId="77777777" w:rsidR="002A735E" w:rsidRDefault="00FF229C">
            <w:pPr>
              <w:spacing w:after="31"/>
              <w:ind w:left="261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1D46885" w14:textId="77777777" w:rsidR="002A735E" w:rsidRDefault="00FF229C">
            <w:pPr>
              <w:spacing w:after="0"/>
              <w:ind w:left="261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BAA0F1" w14:textId="77777777" w:rsidR="002A735E" w:rsidRDefault="00FF229C">
            <w:pPr>
              <w:spacing w:after="2" w:line="238" w:lineRule="auto"/>
              <w:ind w:right="2013"/>
            </w:pPr>
            <w:r>
              <w:rPr>
                <w:rFonts w:ascii="Arial" w:eastAsia="Arial" w:hAnsi="Arial" w:cs="Arial"/>
              </w:rPr>
              <w:t xml:space="preserve">Total Harvest Volume: Cell Density (cells/ml): </w:t>
            </w:r>
          </w:p>
          <w:p w14:paraId="0EBD033D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Expected culture period: </w:t>
            </w:r>
          </w:p>
        </w:tc>
      </w:tr>
    </w:tbl>
    <w:p w14:paraId="0A2F79CE" w14:textId="77777777" w:rsidR="002A735E" w:rsidRDefault="00FF229C">
      <w:pPr>
        <w:spacing w:after="230"/>
      </w:pPr>
      <w:r>
        <w:rPr>
          <w:rFonts w:ascii="Arial" w:eastAsia="Arial" w:hAnsi="Arial" w:cs="Arial"/>
        </w:rPr>
        <w:t xml:space="preserve"> </w:t>
      </w:r>
    </w:p>
    <w:p w14:paraId="5A608A02" w14:textId="77777777" w:rsidR="002A735E" w:rsidRDefault="00FF229C">
      <w:pPr>
        <w:spacing w:after="0"/>
        <w:jc w:val="both"/>
      </w:pP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sz w:val="32"/>
        </w:rPr>
        <w:tab/>
        <w:t xml:space="preserve"> </w:t>
      </w:r>
      <w:r>
        <w:br w:type="page"/>
      </w:r>
    </w:p>
    <w:p w14:paraId="449B5514" w14:textId="77777777" w:rsidR="002A735E" w:rsidRDefault="00FF229C">
      <w:pPr>
        <w:pStyle w:val="Heading1"/>
        <w:ind w:left="-5"/>
      </w:pPr>
      <w:r>
        <w:lastRenderedPageBreak/>
        <w:t xml:space="preserve">Fermentation/Suspension Cells </w:t>
      </w:r>
    </w:p>
    <w:tbl>
      <w:tblPr>
        <w:tblStyle w:val="TableGrid"/>
        <w:tblW w:w="9016" w:type="dxa"/>
        <w:tblInd w:w="6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1"/>
        <w:gridCol w:w="3147"/>
        <w:gridCol w:w="828"/>
        <w:gridCol w:w="4370"/>
      </w:tblGrid>
      <w:tr w:rsidR="002A735E" w14:paraId="4032404B" w14:textId="77777777">
        <w:trPr>
          <w:trHeight w:val="346"/>
        </w:trPr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27" w:space="0" w:color="000000"/>
              <w:right w:val="nil"/>
            </w:tcBorders>
            <w:shd w:val="clear" w:color="auto" w:fill="000000"/>
          </w:tcPr>
          <w:p w14:paraId="161BBEC1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I. Experimental Details </w:t>
            </w:r>
          </w:p>
        </w:tc>
        <w:tc>
          <w:tcPr>
            <w:tcW w:w="4370" w:type="dxa"/>
            <w:tcBorders>
              <w:top w:val="single" w:sz="4" w:space="0" w:color="000000"/>
              <w:left w:val="nil"/>
              <w:bottom w:val="single" w:sz="27" w:space="0" w:color="000000"/>
              <w:right w:val="single" w:sz="4" w:space="0" w:color="000000"/>
            </w:tcBorders>
            <w:shd w:val="clear" w:color="auto" w:fill="000000"/>
          </w:tcPr>
          <w:p w14:paraId="4171A776" w14:textId="77777777" w:rsidR="002A735E" w:rsidRDefault="002A735E"/>
        </w:tc>
      </w:tr>
      <w:tr w:rsidR="002A735E" w14:paraId="13D14834" w14:textId="77777777">
        <w:trPr>
          <w:trHeight w:val="407"/>
        </w:trPr>
        <w:tc>
          <w:tcPr>
            <w:tcW w:w="4646" w:type="dxa"/>
            <w:gridSpan w:val="3"/>
            <w:tcBorders>
              <w:top w:val="single" w:sz="27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962B2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  <w:i/>
              </w:rPr>
              <w:t xml:space="preserve">a. General Details </w:t>
            </w:r>
          </w:p>
        </w:tc>
        <w:tc>
          <w:tcPr>
            <w:tcW w:w="4370" w:type="dxa"/>
            <w:tcBorders>
              <w:top w:val="single" w:sz="27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AC449E" w14:textId="77777777" w:rsidR="002A735E" w:rsidRDefault="002A735E"/>
        </w:tc>
      </w:tr>
      <w:tr w:rsidR="002A735E" w14:paraId="0B21CF4C" w14:textId="77777777">
        <w:trPr>
          <w:trHeight w:val="34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CBAE75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</w:rPr>
              <w:t xml:space="preserve">1.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6F0A7DA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Application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9643EDF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5CCC156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Microbial Culture </w:t>
            </w:r>
          </w:p>
        </w:tc>
      </w:tr>
      <w:tr w:rsidR="002A735E" w14:paraId="5D9AA3EB" w14:textId="77777777">
        <w:trPr>
          <w:trHeight w:val="239"/>
        </w:trPr>
        <w:tc>
          <w:tcPr>
            <w:tcW w:w="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1A3BED" w14:textId="77777777" w:rsidR="002A735E" w:rsidRDefault="002A735E"/>
        </w:tc>
        <w:tc>
          <w:tcPr>
            <w:tcW w:w="3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79B81C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98C8CF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5CA7B5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Suspension Cell Culture </w:t>
            </w:r>
          </w:p>
        </w:tc>
      </w:tr>
      <w:tr w:rsidR="002A735E" w14:paraId="021D9B92" w14:textId="77777777">
        <w:trPr>
          <w:trHeight w:val="303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4E0F" w14:textId="77777777" w:rsidR="002A735E" w:rsidRDefault="002A735E"/>
        </w:tc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4733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6260BF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264479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Adherent Cell Culture </w:t>
            </w:r>
          </w:p>
        </w:tc>
      </w:tr>
      <w:tr w:rsidR="002A735E" w14:paraId="4B2FF08F" w14:textId="77777777">
        <w:trPr>
          <w:trHeight w:val="3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E5D9B3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</w:rPr>
              <w:t xml:space="preserve">2.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0DD8192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Cells Culture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CC08AD8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19B3AE9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Bacteria </w:t>
            </w:r>
          </w:p>
        </w:tc>
      </w:tr>
      <w:tr w:rsidR="002A735E" w14:paraId="4973893E" w14:textId="77777777">
        <w:trPr>
          <w:trHeight w:val="239"/>
        </w:trPr>
        <w:tc>
          <w:tcPr>
            <w:tcW w:w="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2C77B8" w14:textId="77777777" w:rsidR="002A735E" w:rsidRDefault="002A735E"/>
        </w:tc>
        <w:tc>
          <w:tcPr>
            <w:tcW w:w="3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F97230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9E5296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D31257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Yeast </w:t>
            </w:r>
          </w:p>
        </w:tc>
      </w:tr>
      <w:tr w:rsidR="002A735E" w14:paraId="4D185839" w14:textId="77777777">
        <w:trPr>
          <w:trHeight w:val="253"/>
        </w:trPr>
        <w:tc>
          <w:tcPr>
            <w:tcW w:w="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64F041" w14:textId="77777777" w:rsidR="002A735E" w:rsidRDefault="002A735E"/>
        </w:tc>
        <w:tc>
          <w:tcPr>
            <w:tcW w:w="3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1DA8F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0A7DFC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9004E3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Fungi </w:t>
            </w:r>
          </w:p>
        </w:tc>
      </w:tr>
      <w:tr w:rsidR="002A735E" w14:paraId="2FE414D3" w14:textId="77777777">
        <w:trPr>
          <w:trHeight w:val="253"/>
        </w:trPr>
        <w:tc>
          <w:tcPr>
            <w:tcW w:w="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FD61CB" w14:textId="77777777" w:rsidR="002A735E" w:rsidRDefault="002A735E"/>
        </w:tc>
        <w:tc>
          <w:tcPr>
            <w:tcW w:w="3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9D6F7A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CA8724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AF5888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Cell Line: </w:t>
            </w:r>
          </w:p>
        </w:tc>
      </w:tr>
      <w:tr w:rsidR="002A735E" w14:paraId="4AEB4E0E" w14:textId="77777777">
        <w:trPr>
          <w:trHeight w:val="304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BE10" w14:textId="77777777" w:rsidR="002A735E" w:rsidRDefault="002A735E"/>
        </w:tc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5CBA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914183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8AEE77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Other:  </w:t>
            </w:r>
          </w:p>
        </w:tc>
      </w:tr>
      <w:tr w:rsidR="002A735E" w14:paraId="092A8C35" w14:textId="77777777">
        <w:trPr>
          <w:trHeight w:val="9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4E9F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</w:rPr>
              <w:t xml:space="preserve">3.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AF3F0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a. For adherent cells, specify type and amount of carrier used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2D37A5" w14:textId="77777777" w:rsidR="002A735E" w:rsidRDefault="00FF229C">
            <w:pPr>
              <w:spacing w:after="28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1BC9FA3" w14:textId="77777777" w:rsidR="002A735E" w:rsidRDefault="00FF229C">
            <w:pPr>
              <w:spacing w:after="31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C45233A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656161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Microbeads, Specify: </w:t>
            </w:r>
          </w:p>
          <w:p w14:paraId="5355A313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Fibers, Specify: </w:t>
            </w:r>
          </w:p>
          <w:p w14:paraId="175DEBC4" w14:textId="77777777" w:rsidR="002A735E" w:rsidRDefault="00FF229C">
            <w:pPr>
              <w:spacing w:after="0"/>
            </w:pPr>
            <w:proofErr w:type="gramStart"/>
            <w:r>
              <w:rPr>
                <w:rFonts w:ascii="Arial" w:eastAsia="Arial" w:hAnsi="Arial" w:cs="Arial"/>
              </w:rPr>
              <w:t>Others,</w:t>
            </w:r>
            <w:proofErr w:type="gramEnd"/>
            <w:r>
              <w:rPr>
                <w:rFonts w:ascii="Arial" w:eastAsia="Arial" w:hAnsi="Arial" w:cs="Arial"/>
              </w:rPr>
              <w:t xml:space="preserve"> Specify: </w:t>
            </w:r>
          </w:p>
        </w:tc>
      </w:tr>
      <w:tr w:rsidR="002A735E" w14:paraId="14CF7FF9" w14:textId="77777777">
        <w:trPr>
          <w:trHeight w:val="47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841A" w14:textId="77777777" w:rsidR="002A735E" w:rsidRDefault="00FF229C">
            <w:pPr>
              <w:spacing w:after="0"/>
              <w:ind w:left="43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5B1CA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b. Amount of carrier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C24BC8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E1F061" w14:textId="77777777" w:rsidR="002A735E" w:rsidRDefault="002A735E"/>
        </w:tc>
      </w:tr>
      <w:tr w:rsidR="002A735E" w14:paraId="5BD1FD28" w14:textId="77777777">
        <w:trPr>
          <w:trHeight w:val="32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6D38EA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</w:rPr>
              <w:t xml:space="preserve">4.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2D5175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Product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499AD76F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447A6AC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Secreted Protein </w:t>
            </w:r>
          </w:p>
        </w:tc>
      </w:tr>
      <w:tr w:rsidR="002A735E" w14:paraId="183C4B53" w14:textId="77777777">
        <w:trPr>
          <w:trHeight w:val="253"/>
        </w:trPr>
        <w:tc>
          <w:tcPr>
            <w:tcW w:w="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E9DE38" w14:textId="77777777" w:rsidR="002A735E" w:rsidRDefault="002A735E"/>
        </w:tc>
        <w:tc>
          <w:tcPr>
            <w:tcW w:w="3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FED965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E6C35F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E1D885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Non-Secreted Protein </w:t>
            </w:r>
          </w:p>
        </w:tc>
      </w:tr>
      <w:tr w:rsidR="002A735E" w14:paraId="65D7F160" w14:textId="77777777">
        <w:trPr>
          <w:trHeight w:val="253"/>
        </w:trPr>
        <w:tc>
          <w:tcPr>
            <w:tcW w:w="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2273EF" w14:textId="77777777" w:rsidR="002A735E" w:rsidRDefault="002A735E"/>
        </w:tc>
        <w:tc>
          <w:tcPr>
            <w:tcW w:w="3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C68E49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4D6707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764F95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Fermentation </w:t>
            </w:r>
          </w:p>
        </w:tc>
      </w:tr>
      <w:tr w:rsidR="002A735E" w14:paraId="7F78971B" w14:textId="77777777">
        <w:trPr>
          <w:trHeight w:val="252"/>
        </w:trPr>
        <w:tc>
          <w:tcPr>
            <w:tcW w:w="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53DF72" w14:textId="77777777" w:rsidR="002A735E" w:rsidRDefault="002A735E"/>
        </w:tc>
        <w:tc>
          <w:tcPr>
            <w:tcW w:w="3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AFDDA6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D6FCD9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AEFEFA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Cell Banking </w:t>
            </w:r>
          </w:p>
        </w:tc>
      </w:tr>
      <w:tr w:rsidR="002A735E" w14:paraId="70E71CE6" w14:textId="77777777">
        <w:trPr>
          <w:trHeight w:val="253"/>
        </w:trPr>
        <w:tc>
          <w:tcPr>
            <w:tcW w:w="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49E24A" w14:textId="77777777" w:rsidR="002A735E" w:rsidRDefault="002A735E"/>
        </w:tc>
        <w:tc>
          <w:tcPr>
            <w:tcW w:w="3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7B17E9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51161E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CA59E2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Secreted Virus </w:t>
            </w:r>
          </w:p>
        </w:tc>
      </w:tr>
      <w:tr w:rsidR="002A735E" w14:paraId="3C3A5149" w14:textId="77777777">
        <w:trPr>
          <w:trHeight w:val="253"/>
        </w:trPr>
        <w:tc>
          <w:tcPr>
            <w:tcW w:w="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4C8FAC" w14:textId="77777777" w:rsidR="002A735E" w:rsidRDefault="002A735E"/>
        </w:tc>
        <w:tc>
          <w:tcPr>
            <w:tcW w:w="3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30BDE2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F15F71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E751CF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Non-Secreted Virus </w:t>
            </w:r>
          </w:p>
        </w:tc>
      </w:tr>
      <w:tr w:rsidR="002A735E" w14:paraId="73EDFDB6" w14:textId="77777777">
        <w:trPr>
          <w:trHeight w:val="303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2441" w14:textId="77777777" w:rsidR="002A735E" w:rsidRDefault="002A735E"/>
        </w:tc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9712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D475FE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BF4CB2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Others: </w:t>
            </w:r>
          </w:p>
        </w:tc>
      </w:tr>
      <w:tr w:rsidR="002A735E" w14:paraId="6E065F4F" w14:textId="77777777">
        <w:trPr>
          <w:trHeight w:val="34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2B200A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</w:rPr>
              <w:t xml:space="preserve">5.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D78C8EA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a. Current Culture System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DC0BC6E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609B8E0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Spinner Flask </w:t>
            </w:r>
          </w:p>
        </w:tc>
      </w:tr>
      <w:tr w:rsidR="002A735E" w14:paraId="174093C8" w14:textId="77777777">
        <w:trPr>
          <w:trHeight w:val="239"/>
        </w:trPr>
        <w:tc>
          <w:tcPr>
            <w:tcW w:w="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83564F" w14:textId="77777777" w:rsidR="002A735E" w:rsidRDefault="002A735E"/>
        </w:tc>
        <w:tc>
          <w:tcPr>
            <w:tcW w:w="3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92CAE0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7DB35E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56D545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Stirred Tank Bioreactor </w:t>
            </w:r>
          </w:p>
        </w:tc>
      </w:tr>
      <w:tr w:rsidR="002A735E" w14:paraId="0882F5A8" w14:textId="77777777">
        <w:trPr>
          <w:trHeight w:val="558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1FB9" w14:textId="77777777" w:rsidR="002A735E" w:rsidRDefault="002A735E"/>
        </w:tc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BB4B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192A34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D74CD68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F8D151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Other: </w:t>
            </w:r>
          </w:p>
        </w:tc>
      </w:tr>
      <w:tr w:rsidR="002A735E" w14:paraId="6429571B" w14:textId="77777777">
        <w:trPr>
          <w:trHeight w:val="72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F0CB" w14:textId="77777777" w:rsidR="002A735E" w:rsidRDefault="00FF229C">
            <w:pPr>
              <w:spacing w:after="0"/>
              <w:ind w:left="43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06F84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b. Current Culture Scale in liters (L):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62F7A3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C31C80" w14:textId="77777777" w:rsidR="002A735E" w:rsidRDefault="002A735E"/>
        </w:tc>
      </w:tr>
      <w:tr w:rsidR="002A735E" w14:paraId="440D6981" w14:textId="77777777">
        <w:trPr>
          <w:trHeight w:val="3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FF8359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</w:rPr>
              <w:t xml:space="preserve">6.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55EAD53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Current Process Mode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C2C0147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F39B624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Batch </w:t>
            </w:r>
          </w:p>
        </w:tc>
      </w:tr>
      <w:tr w:rsidR="002A735E" w14:paraId="03CD76D9" w14:textId="77777777">
        <w:trPr>
          <w:trHeight w:val="239"/>
        </w:trPr>
        <w:tc>
          <w:tcPr>
            <w:tcW w:w="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955F51" w14:textId="77777777" w:rsidR="002A735E" w:rsidRDefault="002A735E"/>
        </w:tc>
        <w:tc>
          <w:tcPr>
            <w:tcW w:w="3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767E04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CD4641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0D0D8C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Fed-Batch </w:t>
            </w:r>
          </w:p>
        </w:tc>
      </w:tr>
      <w:tr w:rsidR="002A735E" w14:paraId="578BE141" w14:textId="77777777">
        <w:trPr>
          <w:trHeight w:val="253"/>
        </w:trPr>
        <w:tc>
          <w:tcPr>
            <w:tcW w:w="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552524" w14:textId="77777777" w:rsidR="002A735E" w:rsidRDefault="002A735E"/>
        </w:tc>
        <w:tc>
          <w:tcPr>
            <w:tcW w:w="3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7ECCC3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824A41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676B4A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Continuous </w:t>
            </w:r>
          </w:p>
        </w:tc>
      </w:tr>
      <w:tr w:rsidR="002A735E" w14:paraId="6C8E4761" w14:textId="77777777">
        <w:trPr>
          <w:trHeight w:val="303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5F9E" w14:textId="77777777" w:rsidR="002A735E" w:rsidRDefault="002A735E"/>
        </w:tc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048B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6D21AA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B13015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Other: </w:t>
            </w:r>
          </w:p>
        </w:tc>
      </w:tr>
      <w:tr w:rsidR="002A735E" w14:paraId="14A93B4C" w14:textId="77777777">
        <w:trPr>
          <w:trHeight w:val="5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554575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</w:rPr>
              <w:t xml:space="preserve">7.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565EAA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Culture condition for cell growth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577A6C55" w14:textId="77777777" w:rsidR="002A735E" w:rsidRDefault="00FF229C">
            <w:pPr>
              <w:spacing w:after="31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E9AEB26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83BC45A" w14:textId="77777777" w:rsidR="002A735E" w:rsidRDefault="00FF229C">
            <w:pPr>
              <w:tabs>
                <w:tab w:val="center" w:pos="1440"/>
                <w:tab w:val="center" w:pos="2160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Media: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57E8AFB3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Serum: </w:t>
            </w:r>
          </w:p>
        </w:tc>
      </w:tr>
      <w:tr w:rsidR="002A735E" w14:paraId="4F792C3C" w14:textId="77777777">
        <w:trPr>
          <w:trHeight w:val="303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A136" w14:textId="77777777" w:rsidR="002A735E" w:rsidRDefault="002A735E"/>
        </w:tc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5CD9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2BCE91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A0736F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Temp.: </w:t>
            </w:r>
          </w:p>
        </w:tc>
      </w:tr>
      <w:tr w:rsidR="002A735E" w14:paraId="368D6F4A" w14:textId="77777777">
        <w:trPr>
          <w:trHeight w:val="63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DB80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</w:rPr>
              <w:t xml:space="preserve">8.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B84E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Currently using serum-free culture medium?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6A7D74" w14:textId="77777777" w:rsidR="002A735E" w:rsidRDefault="00FF229C">
            <w:pPr>
              <w:spacing w:after="31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A5B7AF2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44DA9E" w14:textId="77777777" w:rsidR="0067605A" w:rsidRDefault="00FF229C">
            <w:pPr>
              <w:spacing w:after="0"/>
              <w:ind w:right="35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  <w:p w14:paraId="32886B69" w14:textId="7C784D92" w:rsidR="002A735E" w:rsidRDefault="00FF229C">
            <w:pPr>
              <w:spacing w:after="0"/>
              <w:ind w:right="3533"/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</w:tr>
      <w:tr w:rsidR="002A735E" w14:paraId="2F6CDF4E" w14:textId="77777777">
        <w:trPr>
          <w:trHeight w:val="32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F3430C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</w:rPr>
              <w:t xml:space="preserve">9.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60030C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Concentration of additives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2B619530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9A52442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Sodium bicarbonate:  </w:t>
            </w:r>
          </w:p>
        </w:tc>
      </w:tr>
      <w:tr w:rsidR="002A735E" w14:paraId="326B248B" w14:textId="77777777">
        <w:trPr>
          <w:trHeight w:val="254"/>
        </w:trPr>
        <w:tc>
          <w:tcPr>
            <w:tcW w:w="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BF7951" w14:textId="77777777" w:rsidR="002A735E" w:rsidRDefault="002A735E"/>
        </w:tc>
        <w:tc>
          <w:tcPr>
            <w:tcW w:w="3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9E0B4B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240141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50FF9F" w14:textId="77777777" w:rsidR="002A735E" w:rsidRDefault="00FF229C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Hepes</w:t>
            </w:r>
            <w:proofErr w:type="spellEnd"/>
            <w:r>
              <w:rPr>
                <w:rFonts w:ascii="Arial" w:eastAsia="Arial" w:hAnsi="Arial" w:cs="Arial"/>
              </w:rPr>
              <w:t xml:space="preserve"> buffer: </w:t>
            </w:r>
          </w:p>
        </w:tc>
      </w:tr>
      <w:tr w:rsidR="002A735E" w14:paraId="71B11597" w14:textId="77777777">
        <w:trPr>
          <w:trHeight w:val="304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1A9" w14:textId="77777777" w:rsidR="002A735E" w:rsidRDefault="002A735E"/>
        </w:tc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5015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E3E762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306576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Others: </w:t>
            </w:r>
          </w:p>
        </w:tc>
      </w:tr>
      <w:tr w:rsidR="002A735E" w14:paraId="224B54AB" w14:textId="77777777">
        <w:trPr>
          <w:trHeight w:val="32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9624C3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</w:rPr>
              <w:t xml:space="preserve">10.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D1DAF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Cooling system required?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5A38C267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E86BE9C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A735E" w14:paraId="0FE5301E" w14:textId="77777777">
        <w:trPr>
          <w:trHeight w:val="303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F079" w14:textId="77777777" w:rsidR="002A735E" w:rsidRDefault="002A735E"/>
        </w:tc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2F51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351CB5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9AFCE7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</w:tr>
      <w:tr w:rsidR="002A735E" w14:paraId="061D5776" w14:textId="77777777">
        <w:trPr>
          <w:trHeight w:val="32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73AEA9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</w:rPr>
              <w:t xml:space="preserve">11.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007955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Temperature sensitive?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503BC051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F4DC8CE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A735E" w14:paraId="73015BAB" w14:textId="77777777">
        <w:trPr>
          <w:trHeight w:val="304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0E6E" w14:textId="77777777" w:rsidR="002A735E" w:rsidRDefault="002A735E"/>
        </w:tc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4D27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33BE0B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0E5C8C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</w:tr>
    </w:tbl>
    <w:p w14:paraId="1626B625" w14:textId="77777777" w:rsidR="002A735E" w:rsidRDefault="002A735E">
      <w:pPr>
        <w:spacing w:after="0"/>
        <w:ind w:left="-1440" w:right="8379"/>
      </w:pPr>
    </w:p>
    <w:tbl>
      <w:tblPr>
        <w:tblStyle w:val="TableGrid"/>
        <w:tblW w:w="9018" w:type="dxa"/>
        <w:tblInd w:w="5" w:type="dxa"/>
        <w:tblCellMar>
          <w:top w:w="6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2"/>
        <w:gridCol w:w="3147"/>
        <w:gridCol w:w="828"/>
        <w:gridCol w:w="1769"/>
        <w:gridCol w:w="2602"/>
      </w:tblGrid>
      <w:tr w:rsidR="002A735E" w14:paraId="4EF2B011" w14:textId="77777777">
        <w:trPr>
          <w:trHeight w:val="62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6934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12.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DFD5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pH Sensitive? </w:t>
            </w:r>
          </w:p>
        </w:tc>
        <w:tc>
          <w:tcPr>
            <w:tcW w:w="5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D674" w14:textId="77777777" w:rsidR="002A735E" w:rsidRDefault="00FF229C">
            <w:pPr>
              <w:spacing w:after="10"/>
              <w:ind w:left="4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Yes </w:t>
            </w:r>
          </w:p>
          <w:p w14:paraId="04190573" w14:textId="77777777" w:rsidR="002A735E" w:rsidRDefault="00FF229C">
            <w:pPr>
              <w:spacing w:after="0"/>
              <w:ind w:left="4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No </w:t>
            </w:r>
          </w:p>
        </w:tc>
      </w:tr>
      <w:tr w:rsidR="002A735E" w14:paraId="71FF7D3A" w14:textId="77777777">
        <w:trPr>
          <w:trHeight w:val="88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6B38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13.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2487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a. Shear Stress Tolerance </w:t>
            </w:r>
          </w:p>
        </w:tc>
        <w:tc>
          <w:tcPr>
            <w:tcW w:w="5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1913" w14:textId="77777777" w:rsidR="002A735E" w:rsidRDefault="00FF229C">
            <w:pPr>
              <w:spacing w:after="3"/>
              <w:ind w:left="4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High Sensitivity </w:t>
            </w:r>
          </w:p>
          <w:p w14:paraId="68C7B30F" w14:textId="77777777" w:rsidR="002A735E" w:rsidRDefault="00FF229C">
            <w:pPr>
              <w:spacing w:after="0"/>
              <w:ind w:left="4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Medium Sensitivity </w:t>
            </w:r>
          </w:p>
          <w:p w14:paraId="502D3963" w14:textId="77777777" w:rsidR="002A735E" w:rsidRDefault="00FF229C">
            <w:pPr>
              <w:spacing w:after="0"/>
              <w:ind w:left="4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High tolerance to shear stress </w:t>
            </w:r>
          </w:p>
        </w:tc>
      </w:tr>
      <w:tr w:rsidR="002A735E" w14:paraId="34F99F0B" w14:textId="77777777">
        <w:trPr>
          <w:trHeight w:val="47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1A58" w14:textId="77777777" w:rsidR="002A735E" w:rsidRDefault="00FF229C">
            <w:pPr>
              <w:spacing w:after="0"/>
              <w:ind w:left="44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3A0FA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b. Preferred Impeller Type </w:t>
            </w:r>
          </w:p>
        </w:tc>
        <w:tc>
          <w:tcPr>
            <w:tcW w:w="5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45CE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735E" w14:paraId="166A42EC" w14:textId="77777777">
        <w:trPr>
          <w:trHeight w:val="379"/>
        </w:trPr>
        <w:tc>
          <w:tcPr>
            <w:tcW w:w="9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2D1B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735E" w14:paraId="6907DEFA" w14:textId="77777777">
        <w:trPr>
          <w:trHeight w:val="377"/>
        </w:trPr>
        <w:tc>
          <w:tcPr>
            <w:tcW w:w="9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109C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  <w:i/>
              </w:rPr>
              <w:t>b. Process Control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735E" w14:paraId="197A0BCB" w14:textId="77777777">
        <w:trPr>
          <w:trHeight w:val="62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0066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1.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3241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Reactor Size </w:t>
            </w:r>
          </w:p>
        </w:tc>
        <w:tc>
          <w:tcPr>
            <w:tcW w:w="5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C259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Minimum working volume: </w:t>
            </w:r>
          </w:p>
          <w:p w14:paraId="6AF6CF42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Maximum working volume: </w:t>
            </w:r>
          </w:p>
        </w:tc>
      </w:tr>
      <w:tr w:rsidR="002A735E" w14:paraId="6CE6ED1B" w14:textId="77777777">
        <w:trPr>
          <w:trHeight w:val="47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251D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2.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3B67B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Agitation Speed </w:t>
            </w:r>
          </w:p>
        </w:tc>
        <w:tc>
          <w:tcPr>
            <w:tcW w:w="5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6AB7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>Range:  ___</w:t>
            </w:r>
            <w:proofErr w:type="gramStart"/>
            <w:r>
              <w:rPr>
                <w:rFonts w:ascii="Arial" w:eastAsia="Arial" w:hAnsi="Arial" w:cs="Arial"/>
              </w:rPr>
              <w:t>_  rpm</w:t>
            </w:r>
            <w:proofErr w:type="gramEnd"/>
            <w:r>
              <w:rPr>
                <w:rFonts w:ascii="Arial" w:eastAsia="Arial" w:hAnsi="Arial" w:cs="Arial"/>
              </w:rPr>
              <w:t xml:space="preserve">  to  ____  rpm </w:t>
            </w:r>
          </w:p>
        </w:tc>
      </w:tr>
      <w:tr w:rsidR="002A735E" w14:paraId="673F718D" w14:textId="77777777">
        <w:trPr>
          <w:trHeight w:val="377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241C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3.  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3763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Measurements Required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2BC7C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F5D3FC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Temperature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5CCF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____ </w:t>
            </w:r>
            <w:proofErr w:type="spellStart"/>
            <w:r>
              <w:rPr>
                <w:rFonts w:ascii="Arial" w:eastAsia="Arial" w:hAnsi="Arial" w:cs="Arial"/>
                <w:vertAlign w:val="superscript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to  _</w:t>
            </w:r>
            <w:proofErr w:type="gramEnd"/>
            <w:r>
              <w:rPr>
                <w:rFonts w:ascii="Arial" w:eastAsia="Arial" w:hAnsi="Arial" w:cs="Arial"/>
              </w:rPr>
              <w:t xml:space="preserve">___ </w:t>
            </w:r>
            <w:proofErr w:type="spellStart"/>
            <w:r>
              <w:rPr>
                <w:rFonts w:ascii="Arial" w:eastAsia="Arial" w:hAnsi="Arial" w:cs="Arial"/>
                <w:vertAlign w:val="superscript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</w:p>
        </w:tc>
      </w:tr>
      <w:tr w:rsidR="002A735E" w14:paraId="0A3B8E86" w14:textId="77777777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F40DE9" w14:textId="77777777" w:rsidR="002A735E" w:rsidRDefault="002A735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C65566" w14:textId="77777777" w:rsidR="002A735E" w:rsidRDefault="002A735E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6F4E9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AE53BB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pH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F28A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____      </w:t>
            </w:r>
            <w:proofErr w:type="gramStart"/>
            <w:r>
              <w:rPr>
                <w:rFonts w:ascii="Arial" w:eastAsia="Arial" w:hAnsi="Arial" w:cs="Arial"/>
              </w:rPr>
              <w:t>to  _</w:t>
            </w:r>
            <w:proofErr w:type="gramEnd"/>
            <w:r>
              <w:rPr>
                <w:rFonts w:ascii="Arial" w:eastAsia="Arial" w:hAnsi="Arial" w:cs="Arial"/>
              </w:rPr>
              <w:t xml:space="preserve">___  </w:t>
            </w:r>
          </w:p>
        </w:tc>
      </w:tr>
      <w:tr w:rsidR="002A735E" w14:paraId="487A7469" w14:textId="77777777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D75DDB" w14:textId="77777777" w:rsidR="002A735E" w:rsidRDefault="002A735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3876B8" w14:textId="77777777" w:rsidR="002A735E" w:rsidRDefault="002A735E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F5AB7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B81192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DO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E7E0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____ </w:t>
            </w:r>
            <w:proofErr w:type="gramStart"/>
            <w:r>
              <w:rPr>
                <w:rFonts w:ascii="Arial" w:eastAsia="Arial" w:hAnsi="Arial" w:cs="Arial"/>
              </w:rPr>
              <w:t>%  to</w:t>
            </w:r>
            <w:proofErr w:type="gramEnd"/>
            <w:r>
              <w:rPr>
                <w:rFonts w:ascii="Arial" w:eastAsia="Arial" w:hAnsi="Arial" w:cs="Arial"/>
              </w:rPr>
              <w:t xml:space="preserve">  ____ % </w:t>
            </w:r>
          </w:p>
        </w:tc>
      </w:tr>
      <w:tr w:rsidR="002A735E" w14:paraId="16DC27AE" w14:textId="77777777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D0B9B0" w14:textId="77777777" w:rsidR="002A735E" w:rsidRDefault="002A735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704ABD" w14:textId="77777777" w:rsidR="002A735E" w:rsidRDefault="002A735E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FF82D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107CB7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Redox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2BF4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____ mV to ____ mV </w:t>
            </w:r>
          </w:p>
        </w:tc>
      </w:tr>
      <w:tr w:rsidR="002A735E" w14:paraId="35DB92D2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EAF13D" w14:textId="77777777" w:rsidR="002A735E" w:rsidRDefault="002A735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357F62" w14:textId="77777777" w:rsidR="002A735E" w:rsidRDefault="002A735E"/>
        </w:tc>
        <w:tc>
          <w:tcPr>
            <w:tcW w:w="5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C4B7" w14:textId="77777777" w:rsidR="002A735E" w:rsidRDefault="00FF229C">
            <w:pPr>
              <w:spacing w:after="0"/>
              <w:ind w:left="4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Turbidity </w:t>
            </w:r>
          </w:p>
        </w:tc>
      </w:tr>
      <w:tr w:rsidR="002A735E" w14:paraId="0805E3B7" w14:textId="77777777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6352" w14:textId="77777777" w:rsidR="002A735E" w:rsidRDefault="002A735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9B233E" w14:textId="77777777" w:rsidR="002A735E" w:rsidRDefault="002A735E"/>
        </w:tc>
        <w:tc>
          <w:tcPr>
            <w:tcW w:w="5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F54A" w14:textId="77777777" w:rsidR="002A735E" w:rsidRDefault="00FF229C">
            <w:pPr>
              <w:spacing w:after="0"/>
              <w:ind w:left="4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Foaming </w:t>
            </w:r>
          </w:p>
        </w:tc>
      </w:tr>
      <w:tr w:rsidR="002A735E" w14:paraId="2592C3CF" w14:textId="77777777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FD9010" w14:textId="77777777" w:rsidR="002A735E" w:rsidRDefault="002A735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8C9292" w14:textId="77777777" w:rsidR="002A735E" w:rsidRDefault="002A735E"/>
        </w:tc>
        <w:tc>
          <w:tcPr>
            <w:tcW w:w="5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E64C" w14:textId="77777777" w:rsidR="002A735E" w:rsidRDefault="00FF229C">
            <w:pPr>
              <w:spacing w:after="0"/>
              <w:ind w:left="4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Level </w:t>
            </w:r>
          </w:p>
        </w:tc>
      </w:tr>
      <w:tr w:rsidR="002A735E" w14:paraId="28D1DCF3" w14:textId="77777777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6E99A5" w14:textId="77777777" w:rsidR="002A735E" w:rsidRDefault="002A735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090052" w14:textId="77777777" w:rsidR="002A735E" w:rsidRDefault="002A735E"/>
        </w:tc>
        <w:tc>
          <w:tcPr>
            <w:tcW w:w="5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182B" w14:textId="77777777" w:rsidR="002A735E" w:rsidRDefault="00FF229C">
            <w:pPr>
              <w:spacing w:after="0"/>
              <w:ind w:left="4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pCO</w:t>
            </w:r>
            <w:r>
              <w:rPr>
                <w:rFonts w:ascii="Arial" w:eastAsia="Arial" w:hAnsi="Arial" w:cs="Arial"/>
                <w:vertAlign w:val="subscript"/>
              </w:rPr>
              <w:t>2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735E" w14:paraId="5DFD305E" w14:textId="77777777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161A04" w14:textId="77777777" w:rsidR="002A735E" w:rsidRDefault="002A735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F0C6B8" w14:textId="77777777" w:rsidR="002A735E" w:rsidRDefault="002A735E"/>
        </w:tc>
        <w:tc>
          <w:tcPr>
            <w:tcW w:w="5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74AE" w14:textId="77777777" w:rsidR="002A735E" w:rsidRDefault="00FF229C">
            <w:pPr>
              <w:spacing w:after="0"/>
              <w:ind w:left="4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O</w:t>
            </w:r>
            <w:r>
              <w:rPr>
                <w:rFonts w:ascii="Arial" w:eastAsia="Arial" w:hAnsi="Arial" w:cs="Arial"/>
                <w:vertAlign w:val="subscript"/>
              </w:rPr>
              <w:t>2</w:t>
            </w:r>
            <w:r>
              <w:rPr>
                <w:rFonts w:ascii="Arial" w:eastAsia="Arial" w:hAnsi="Arial" w:cs="Arial"/>
              </w:rPr>
              <w:t>/CO</w:t>
            </w:r>
            <w:r>
              <w:rPr>
                <w:rFonts w:ascii="Arial" w:eastAsia="Arial" w:hAnsi="Arial" w:cs="Arial"/>
                <w:vertAlign w:val="subscript"/>
              </w:rPr>
              <w:t>2</w:t>
            </w:r>
            <w:r>
              <w:rPr>
                <w:rFonts w:ascii="Arial" w:eastAsia="Arial" w:hAnsi="Arial" w:cs="Arial"/>
              </w:rPr>
              <w:t xml:space="preserve"> in Exhaust Gas </w:t>
            </w:r>
          </w:p>
        </w:tc>
      </w:tr>
      <w:tr w:rsidR="002A735E" w14:paraId="63D76DD4" w14:textId="77777777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7B69" w14:textId="77777777" w:rsidR="002A735E" w:rsidRDefault="002A735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4F3F" w14:textId="77777777" w:rsidR="002A735E" w:rsidRDefault="002A735E"/>
        </w:tc>
        <w:tc>
          <w:tcPr>
            <w:tcW w:w="5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1780" w14:textId="77777777" w:rsidR="002A735E" w:rsidRDefault="00FF229C">
            <w:pPr>
              <w:spacing w:after="0"/>
              <w:ind w:left="4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Others </w:t>
            </w:r>
          </w:p>
        </w:tc>
      </w:tr>
      <w:tr w:rsidR="002A735E" w14:paraId="2C1E815E" w14:textId="77777777">
        <w:trPr>
          <w:trHeight w:val="139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402C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lastRenderedPageBreak/>
              <w:t xml:space="preserve">4.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AFE0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Temperature Control </w:t>
            </w:r>
          </w:p>
        </w:tc>
        <w:tc>
          <w:tcPr>
            <w:tcW w:w="5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00B0" w14:textId="77777777" w:rsidR="002A735E" w:rsidRDefault="00FF229C">
            <w:pPr>
              <w:spacing w:after="2"/>
              <w:ind w:left="4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Double wall vessel </w:t>
            </w:r>
          </w:p>
          <w:p w14:paraId="2A7A3163" w14:textId="77777777" w:rsidR="002A735E" w:rsidRDefault="00FF229C">
            <w:pPr>
              <w:spacing w:after="4"/>
              <w:ind w:left="4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Heating Jacket </w:t>
            </w:r>
          </w:p>
          <w:p w14:paraId="1A7481B2" w14:textId="77777777" w:rsidR="00FF229C" w:rsidRDefault="00FF229C">
            <w:pPr>
              <w:spacing w:after="0"/>
              <w:ind w:left="468" w:right="2234"/>
              <w:rPr>
                <w:rFonts w:ascii="Arial" w:eastAsia="Arial" w:hAnsi="Arial" w:cs="Arial"/>
              </w:rPr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Heating Pad </w:t>
            </w:r>
          </w:p>
          <w:p w14:paraId="2CC56773" w14:textId="7181C521" w:rsidR="002A735E" w:rsidRDefault="00FF229C">
            <w:pPr>
              <w:spacing w:after="0"/>
              <w:ind w:left="468" w:right="2234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Heating/Cooling Pad </w:t>
            </w: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Other: </w:t>
            </w:r>
          </w:p>
        </w:tc>
      </w:tr>
      <w:tr w:rsidR="002A735E" w14:paraId="796FAC57" w14:textId="77777777">
        <w:trPr>
          <w:trHeight w:val="113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BDC7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5.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51D5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>pH Control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  <w:tc>
          <w:tcPr>
            <w:tcW w:w="5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50B8" w14:textId="77777777" w:rsidR="002A735E" w:rsidRDefault="00FF229C">
            <w:pPr>
              <w:spacing w:after="1"/>
              <w:ind w:left="4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Addition of Base </w:t>
            </w:r>
          </w:p>
          <w:p w14:paraId="593C5567" w14:textId="77777777" w:rsidR="00FF229C" w:rsidRDefault="00FF229C">
            <w:pPr>
              <w:spacing w:after="0"/>
              <w:ind w:left="468" w:right="2533"/>
              <w:rPr>
                <w:rFonts w:ascii="Arial" w:eastAsia="Arial" w:hAnsi="Arial" w:cs="Arial"/>
              </w:rPr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Addition of Acid </w:t>
            </w:r>
          </w:p>
          <w:p w14:paraId="2F97B487" w14:textId="77777777" w:rsidR="00FF229C" w:rsidRDefault="00FF229C">
            <w:pPr>
              <w:spacing w:after="0"/>
              <w:ind w:left="468" w:right="2533"/>
              <w:rPr>
                <w:rFonts w:ascii="Arial" w:eastAsia="Arial" w:hAnsi="Arial" w:cs="Arial"/>
              </w:rPr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Addition of CO2 </w:t>
            </w:r>
          </w:p>
          <w:p w14:paraId="60034B61" w14:textId="7AA53964" w:rsidR="002A735E" w:rsidRDefault="00FF229C">
            <w:pPr>
              <w:spacing w:after="0"/>
              <w:ind w:left="468" w:right="2533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Others: </w:t>
            </w:r>
          </w:p>
        </w:tc>
      </w:tr>
      <w:tr w:rsidR="002A735E" w14:paraId="445F8FA6" w14:textId="77777777">
        <w:trPr>
          <w:trHeight w:val="113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7938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6.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3DAC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Dissolved Oxygen Control </w:t>
            </w:r>
          </w:p>
        </w:tc>
        <w:tc>
          <w:tcPr>
            <w:tcW w:w="5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D1A4" w14:textId="77777777" w:rsidR="002A735E" w:rsidRDefault="00FF229C">
            <w:pPr>
              <w:spacing w:after="1"/>
              <w:ind w:left="4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Impeller Speed </w:t>
            </w:r>
          </w:p>
          <w:p w14:paraId="097BC428" w14:textId="77777777" w:rsidR="00FF229C" w:rsidRDefault="00FF229C">
            <w:pPr>
              <w:spacing w:after="0"/>
              <w:ind w:left="468" w:right="2668"/>
              <w:rPr>
                <w:rFonts w:ascii="Arial" w:eastAsia="Arial" w:hAnsi="Arial" w:cs="Arial"/>
              </w:rPr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Addition of O2 </w:t>
            </w:r>
          </w:p>
          <w:p w14:paraId="4507EDB1" w14:textId="77777777" w:rsidR="00FF229C" w:rsidRDefault="00FF229C">
            <w:pPr>
              <w:spacing w:after="0"/>
              <w:ind w:left="468" w:right="2668"/>
              <w:rPr>
                <w:rFonts w:ascii="Arial" w:eastAsia="Arial" w:hAnsi="Arial" w:cs="Arial"/>
              </w:rPr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Gas Flow Rate </w:t>
            </w:r>
          </w:p>
          <w:p w14:paraId="5587589E" w14:textId="6C20E541" w:rsidR="002A735E" w:rsidRDefault="00FF229C">
            <w:pPr>
              <w:spacing w:after="0"/>
              <w:ind w:left="468" w:right="26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Others: </w:t>
            </w:r>
          </w:p>
        </w:tc>
      </w:tr>
      <w:tr w:rsidR="002A735E" w14:paraId="603FD0EB" w14:textId="77777777">
        <w:trPr>
          <w:trHeight w:val="88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9C83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7.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12D2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Foaming </w:t>
            </w:r>
          </w:p>
        </w:tc>
        <w:tc>
          <w:tcPr>
            <w:tcW w:w="5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FC32" w14:textId="77777777" w:rsidR="002A735E" w:rsidRDefault="00FF229C">
            <w:pPr>
              <w:spacing w:after="10"/>
              <w:ind w:left="4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High </w:t>
            </w:r>
          </w:p>
          <w:p w14:paraId="4834F862" w14:textId="77777777" w:rsidR="002A735E" w:rsidRDefault="00FF229C">
            <w:pPr>
              <w:spacing w:after="0"/>
              <w:ind w:left="4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Low </w:t>
            </w:r>
          </w:p>
          <w:p w14:paraId="3329A8DC" w14:textId="77777777" w:rsidR="002A735E" w:rsidRDefault="00FF229C">
            <w:pPr>
              <w:spacing w:after="0"/>
              <w:ind w:left="4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Not yet determined </w:t>
            </w:r>
          </w:p>
        </w:tc>
      </w:tr>
    </w:tbl>
    <w:p w14:paraId="0B3EAEC7" w14:textId="77777777" w:rsidR="002A735E" w:rsidRDefault="002A735E">
      <w:pPr>
        <w:spacing w:after="0"/>
        <w:ind w:left="-1440" w:right="8379"/>
      </w:pPr>
    </w:p>
    <w:tbl>
      <w:tblPr>
        <w:tblStyle w:val="TableGrid"/>
        <w:tblW w:w="9018" w:type="dxa"/>
        <w:tblInd w:w="5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2"/>
        <w:gridCol w:w="3147"/>
        <w:gridCol w:w="828"/>
        <w:gridCol w:w="4371"/>
      </w:tblGrid>
      <w:tr w:rsidR="002A735E" w14:paraId="381A9CC1" w14:textId="77777777">
        <w:trPr>
          <w:trHeight w:val="214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AEE1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8.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DC7C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Applied Gases for Aeration </w:t>
            </w: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4682" w14:textId="77777777" w:rsidR="002A735E" w:rsidRDefault="00FF229C">
            <w:pPr>
              <w:spacing w:after="1"/>
              <w:ind w:left="4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Air </w:t>
            </w:r>
          </w:p>
          <w:p w14:paraId="02D0AB51" w14:textId="77777777" w:rsidR="002A735E" w:rsidRDefault="00FF229C">
            <w:pPr>
              <w:spacing w:after="3"/>
              <w:ind w:left="4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Air + O2 </w:t>
            </w:r>
          </w:p>
          <w:p w14:paraId="1A48FDD9" w14:textId="77777777" w:rsidR="002A735E" w:rsidRDefault="00FF229C">
            <w:pPr>
              <w:spacing w:after="0"/>
              <w:ind w:left="4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Air + O2 + N2 </w:t>
            </w:r>
          </w:p>
          <w:p w14:paraId="7D3F22E1" w14:textId="77777777" w:rsidR="002A735E" w:rsidRDefault="00FF229C">
            <w:pPr>
              <w:spacing w:after="8"/>
              <w:ind w:left="4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Air + O2 + N2 + CO2 </w:t>
            </w:r>
          </w:p>
          <w:p w14:paraId="7A2A19A8" w14:textId="77777777" w:rsidR="002A735E" w:rsidRDefault="00FF229C">
            <w:pPr>
              <w:spacing w:after="0"/>
              <w:ind w:left="4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Others </w:t>
            </w:r>
          </w:p>
          <w:p w14:paraId="3C272F0D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Mixing System: </w:t>
            </w:r>
          </w:p>
          <w:p w14:paraId="4644EAA7" w14:textId="77777777" w:rsidR="002A735E" w:rsidRDefault="00FF229C">
            <w:pPr>
              <w:spacing w:after="12"/>
              <w:ind w:left="4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Yes </w:t>
            </w:r>
          </w:p>
          <w:p w14:paraId="5CEAD5D8" w14:textId="77777777" w:rsidR="002A735E" w:rsidRDefault="00FF229C">
            <w:pPr>
              <w:spacing w:after="0"/>
              <w:ind w:left="4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No </w:t>
            </w:r>
          </w:p>
        </w:tc>
      </w:tr>
      <w:tr w:rsidR="002A735E" w14:paraId="09EA56BB" w14:textId="77777777">
        <w:trPr>
          <w:trHeight w:val="97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FC776B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9.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7E45DF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Airflow </w:t>
            </w: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E4B5B8B" w14:textId="77777777" w:rsidR="002A735E" w:rsidRDefault="00FF229C">
            <w:pPr>
              <w:spacing w:after="6" w:line="284" w:lineRule="auto"/>
              <w:ind w:left="108" w:right="1037"/>
            </w:pPr>
            <w:r>
              <w:rPr>
                <w:rFonts w:ascii="Arial" w:eastAsia="Arial" w:hAnsi="Arial" w:cs="Arial"/>
              </w:rPr>
              <w:t>Range: ___</w:t>
            </w:r>
            <w:proofErr w:type="gramStart"/>
            <w:r>
              <w:rPr>
                <w:rFonts w:ascii="Arial" w:eastAsia="Arial" w:hAnsi="Arial" w:cs="Arial"/>
              </w:rPr>
              <w:t xml:space="preserve">_  </w:t>
            </w:r>
            <w:proofErr w:type="spellStart"/>
            <w:r>
              <w:rPr>
                <w:rFonts w:ascii="Arial" w:eastAsia="Arial" w:hAnsi="Arial" w:cs="Arial"/>
              </w:rPr>
              <w:t>vvm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 to  ___  </w:t>
            </w:r>
            <w:proofErr w:type="spellStart"/>
            <w:r>
              <w:rPr>
                <w:rFonts w:ascii="Arial" w:eastAsia="Arial" w:hAnsi="Arial" w:cs="Arial"/>
              </w:rPr>
              <w:t>vvm</w:t>
            </w:r>
            <w:proofErr w:type="spellEnd"/>
            <w:r>
              <w:rPr>
                <w:rFonts w:ascii="Arial" w:eastAsia="Arial" w:hAnsi="Arial" w:cs="Arial"/>
              </w:rPr>
              <w:t xml:space="preserve"> Control: </w:t>
            </w:r>
          </w:p>
          <w:p w14:paraId="0C03D40B" w14:textId="77777777" w:rsidR="002A735E" w:rsidRDefault="00FF229C">
            <w:pPr>
              <w:spacing w:after="0"/>
              <w:ind w:left="4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Regulator (manual) </w:t>
            </w:r>
          </w:p>
        </w:tc>
      </w:tr>
      <w:tr w:rsidR="002A735E" w14:paraId="638D1E34" w14:textId="77777777">
        <w:trPr>
          <w:trHeight w:val="252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0E0844" w14:textId="77777777" w:rsidR="002A735E" w:rsidRDefault="002A735E"/>
        </w:tc>
        <w:tc>
          <w:tcPr>
            <w:tcW w:w="3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600BB7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AE64CA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5D7637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Mass Flow Controller </w:t>
            </w:r>
          </w:p>
        </w:tc>
      </w:tr>
      <w:tr w:rsidR="002A735E" w14:paraId="6EAE4DBA" w14:textId="77777777">
        <w:trPr>
          <w:trHeight w:val="354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A568" w14:textId="77777777" w:rsidR="002A735E" w:rsidRDefault="002A735E"/>
        </w:tc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4B91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49C9C7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CE916F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Others: </w:t>
            </w:r>
          </w:p>
        </w:tc>
      </w:tr>
      <w:tr w:rsidR="002A735E" w14:paraId="6C3B9ACD" w14:textId="77777777">
        <w:trPr>
          <w:trHeight w:val="3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E8C2E5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10.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F899B71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Aeration Delivery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D1D0622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D811626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Overlay </w:t>
            </w:r>
          </w:p>
        </w:tc>
      </w:tr>
      <w:tr w:rsidR="002A735E" w14:paraId="037BB88A" w14:textId="77777777">
        <w:trPr>
          <w:trHeight w:val="998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AE92FF" w14:textId="77777777" w:rsidR="002A735E" w:rsidRDefault="002A735E"/>
        </w:tc>
        <w:tc>
          <w:tcPr>
            <w:tcW w:w="3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4A2976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257221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2E279D" w14:textId="77777777" w:rsidR="00FF229C" w:rsidRDefault="00FF229C">
            <w:pPr>
              <w:spacing w:after="0"/>
              <w:ind w:left="360" w:right="2239" w:hanging="36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Sparger</w:t>
            </w:r>
            <w:proofErr w:type="spellEnd"/>
            <w:r>
              <w:rPr>
                <w:rFonts w:ascii="Arial" w:eastAsia="Arial" w:hAnsi="Arial" w:cs="Arial"/>
              </w:rPr>
              <w:t xml:space="preserve">, Type: </w:t>
            </w:r>
          </w:p>
          <w:p w14:paraId="2417BFCB" w14:textId="77777777" w:rsidR="00FF229C" w:rsidRDefault="00FF229C">
            <w:pPr>
              <w:spacing w:after="0"/>
              <w:ind w:left="360" w:right="2239" w:hanging="360"/>
              <w:rPr>
                <w:rFonts w:ascii="Arial" w:eastAsia="Arial" w:hAnsi="Arial" w:cs="Arial"/>
              </w:rPr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Ring </w:t>
            </w:r>
            <w:proofErr w:type="spellStart"/>
            <w:r>
              <w:rPr>
                <w:rFonts w:ascii="Arial" w:eastAsia="Arial" w:hAnsi="Arial" w:cs="Arial"/>
              </w:rPr>
              <w:t>Sparger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14:paraId="4400E857" w14:textId="77777777" w:rsidR="00FF229C" w:rsidRDefault="00FF229C">
            <w:pPr>
              <w:spacing w:after="0"/>
              <w:ind w:left="360" w:right="2239" w:hanging="360"/>
              <w:rPr>
                <w:rFonts w:ascii="Arial" w:eastAsia="Arial" w:hAnsi="Arial" w:cs="Arial"/>
              </w:rPr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Microsparger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14:paraId="4C9822CC" w14:textId="3E259CE6" w:rsidR="002A735E" w:rsidRDefault="00FF229C">
            <w:pPr>
              <w:spacing w:after="0"/>
              <w:ind w:left="360" w:right="2239" w:hanging="360"/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Others:  </w:t>
            </w:r>
          </w:p>
        </w:tc>
      </w:tr>
      <w:tr w:rsidR="002A735E" w14:paraId="1AF9E2B8" w14:textId="77777777">
        <w:trPr>
          <w:trHeight w:val="304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4419" w14:textId="77777777" w:rsidR="002A735E" w:rsidRDefault="002A735E"/>
        </w:tc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553D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2ADD0D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6F1809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Both </w:t>
            </w:r>
          </w:p>
        </w:tc>
      </w:tr>
      <w:tr w:rsidR="002A735E" w14:paraId="33E0EC21" w14:textId="77777777">
        <w:trPr>
          <w:trHeight w:val="138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7153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11.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7E1B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Pressure Control Requirements 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6D9C83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F1A2B19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9F4524D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D05FCE1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9C34AAF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14FAAA" w14:textId="77777777" w:rsidR="002A735E" w:rsidRDefault="002A735E"/>
        </w:tc>
      </w:tr>
      <w:tr w:rsidR="002A735E" w14:paraId="6B902AA6" w14:textId="77777777">
        <w:trPr>
          <w:trHeight w:val="139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7372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lastRenderedPageBreak/>
              <w:t xml:space="preserve">12.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C4DD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Other Special Requirements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93412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CFF4BAB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9068A48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AF3B79C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2D7B225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D9DA15" w14:textId="77777777" w:rsidR="002A735E" w:rsidRDefault="002A735E"/>
        </w:tc>
      </w:tr>
      <w:tr w:rsidR="002A735E" w14:paraId="0EE22CAC" w14:textId="77777777">
        <w:trPr>
          <w:trHeight w:val="377"/>
        </w:trPr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11D0A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83D07D" w14:textId="77777777" w:rsidR="002A735E" w:rsidRDefault="002A735E"/>
        </w:tc>
      </w:tr>
      <w:tr w:rsidR="002A735E" w14:paraId="47F4F9ED" w14:textId="77777777">
        <w:trPr>
          <w:trHeight w:val="377"/>
        </w:trPr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D86D1F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  <w:i/>
              </w:rPr>
              <w:t xml:space="preserve">c. Reactor Requirements </w:t>
            </w:r>
          </w:p>
        </w:tc>
        <w:tc>
          <w:tcPr>
            <w:tcW w:w="4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DEFF4D" w14:textId="77777777" w:rsidR="002A735E" w:rsidRDefault="002A735E"/>
        </w:tc>
      </w:tr>
      <w:tr w:rsidR="002A735E" w14:paraId="38DF0FA9" w14:textId="77777777">
        <w:trPr>
          <w:trHeight w:val="3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24C17B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1.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F50FE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Vessel Material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5172FAC9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30BDB0B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Borosilicate Glass </w:t>
            </w:r>
          </w:p>
        </w:tc>
      </w:tr>
      <w:tr w:rsidR="002A735E" w14:paraId="5A9AB917" w14:textId="77777777">
        <w:trPr>
          <w:trHeight w:val="253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6897FD" w14:textId="77777777" w:rsidR="002A735E" w:rsidRDefault="002A735E"/>
        </w:tc>
        <w:tc>
          <w:tcPr>
            <w:tcW w:w="3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9BBDB2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C92803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10C677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SS 316L </w:t>
            </w:r>
          </w:p>
        </w:tc>
      </w:tr>
      <w:tr w:rsidR="002A735E" w14:paraId="6A1B2D32" w14:textId="77777777">
        <w:trPr>
          <w:trHeight w:val="303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9CEA" w14:textId="77777777" w:rsidR="002A735E" w:rsidRDefault="002A735E"/>
        </w:tc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BCFC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81F2AD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47BC99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Others: </w:t>
            </w:r>
          </w:p>
        </w:tc>
      </w:tr>
      <w:tr w:rsidR="002A735E" w14:paraId="638227CE" w14:textId="77777777">
        <w:trPr>
          <w:trHeight w:val="3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A1BB6B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2.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9FD30E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Seeding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1070C277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0E104CE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Needleless Seeding Port </w:t>
            </w:r>
          </w:p>
        </w:tc>
      </w:tr>
      <w:tr w:rsidR="002A735E" w14:paraId="7E4D603E" w14:textId="77777777">
        <w:trPr>
          <w:trHeight w:val="253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3DE2EE" w14:textId="77777777" w:rsidR="002A735E" w:rsidRDefault="002A735E"/>
        </w:tc>
        <w:tc>
          <w:tcPr>
            <w:tcW w:w="3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3776D0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D5E5CD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DDB3F4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Needle Injection Inoculation Port </w:t>
            </w:r>
          </w:p>
        </w:tc>
      </w:tr>
      <w:tr w:rsidR="002A735E" w14:paraId="6964A548" w14:textId="77777777">
        <w:trPr>
          <w:trHeight w:val="303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2B19" w14:textId="77777777" w:rsidR="002A735E" w:rsidRDefault="002A735E"/>
        </w:tc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5299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297C71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97D21E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Others: </w:t>
            </w:r>
          </w:p>
        </w:tc>
      </w:tr>
      <w:tr w:rsidR="002A735E" w14:paraId="0E144CE0" w14:textId="77777777">
        <w:trPr>
          <w:trHeight w:val="32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25B9EF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3.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5AEC8E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Pressure Control System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7231B82F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873D08B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Manual Control </w:t>
            </w:r>
          </w:p>
        </w:tc>
      </w:tr>
      <w:tr w:rsidR="002A735E" w14:paraId="5C745DD7" w14:textId="77777777">
        <w:trPr>
          <w:trHeight w:val="306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E1E6" w14:textId="77777777" w:rsidR="002A735E" w:rsidRDefault="002A735E"/>
        </w:tc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1B0F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42D482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DF52B2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Automatic Control </w:t>
            </w:r>
          </w:p>
        </w:tc>
      </w:tr>
      <w:tr w:rsidR="002A735E" w14:paraId="6C268E90" w14:textId="77777777">
        <w:trPr>
          <w:trHeight w:val="62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DF83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4.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9FB3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Sterilization </w:t>
            </w: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5A4A" w14:textId="77777777" w:rsidR="002A735E" w:rsidRDefault="00FF229C">
            <w:pPr>
              <w:spacing w:after="0"/>
              <w:ind w:left="108" w:right="833"/>
            </w:pPr>
            <w:r>
              <w:rPr>
                <w:rFonts w:ascii="Arial" w:eastAsia="Arial" w:hAnsi="Arial" w:cs="Arial"/>
              </w:rPr>
              <w:t xml:space="preserve">Temperature: ____ </w:t>
            </w:r>
            <w:proofErr w:type="spellStart"/>
            <w:proofErr w:type="gramStart"/>
            <w:r>
              <w:rPr>
                <w:rFonts w:ascii="Arial" w:eastAsia="Arial" w:hAnsi="Arial" w:cs="Arial"/>
                <w:vertAlign w:val="superscript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proofErr w:type="spellEnd"/>
            <w:r>
              <w:rPr>
                <w:rFonts w:ascii="Arial" w:eastAsia="Arial" w:hAnsi="Arial" w:cs="Arial"/>
              </w:rPr>
              <w:t xml:space="preserve">  to</w:t>
            </w:r>
            <w:proofErr w:type="gramEnd"/>
            <w:r>
              <w:rPr>
                <w:rFonts w:ascii="Arial" w:eastAsia="Arial" w:hAnsi="Arial" w:cs="Arial"/>
              </w:rPr>
              <w:t xml:space="preserve">  ____ </w:t>
            </w:r>
            <w:proofErr w:type="spellStart"/>
            <w:r>
              <w:rPr>
                <w:rFonts w:ascii="Arial" w:eastAsia="Arial" w:hAnsi="Arial" w:cs="Arial"/>
                <w:vertAlign w:val="superscript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proofErr w:type="spellEnd"/>
            <w:r>
              <w:rPr>
                <w:rFonts w:ascii="Arial" w:eastAsia="Arial" w:hAnsi="Arial" w:cs="Arial"/>
              </w:rPr>
              <w:t xml:space="preserve"> Period:  </w:t>
            </w:r>
          </w:p>
        </w:tc>
      </w:tr>
      <w:tr w:rsidR="002A735E" w14:paraId="47C20A14" w14:textId="77777777">
        <w:trPr>
          <w:trHeight w:val="83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3827AC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5.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56A09D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Fluid Addition </w:t>
            </w: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5C8A89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Volume: </w:t>
            </w:r>
          </w:p>
          <w:p w14:paraId="7A3BB25C" w14:textId="77777777" w:rsidR="002A735E" w:rsidRDefault="00FF229C">
            <w:pPr>
              <w:spacing w:after="3"/>
              <w:ind w:left="108"/>
            </w:pPr>
            <w:r>
              <w:rPr>
                <w:rFonts w:ascii="Arial" w:eastAsia="Arial" w:hAnsi="Arial" w:cs="Arial"/>
              </w:rPr>
              <w:t xml:space="preserve">Number of Ports: </w:t>
            </w:r>
          </w:p>
          <w:p w14:paraId="5F3678B8" w14:textId="53A85957" w:rsidR="002A735E" w:rsidRDefault="00FF229C">
            <w:pPr>
              <w:spacing w:after="0"/>
              <w:ind w:left="4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  <w:r w:rsidR="0067605A"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</w:rPr>
              <w:t xml:space="preserve">0 </w:t>
            </w:r>
          </w:p>
        </w:tc>
      </w:tr>
      <w:tr w:rsidR="002A735E" w14:paraId="30660A2C" w14:textId="77777777">
        <w:trPr>
          <w:trHeight w:val="253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0975EE" w14:textId="77777777" w:rsidR="002A735E" w:rsidRDefault="002A735E"/>
        </w:tc>
        <w:tc>
          <w:tcPr>
            <w:tcW w:w="3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FE3567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5399B1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3BFD01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</w:tr>
      <w:tr w:rsidR="002A735E" w14:paraId="2EB2E059" w14:textId="77777777">
        <w:trPr>
          <w:trHeight w:val="253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A108BC" w14:textId="77777777" w:rsidR="002A735E" w:rsidRDefault="002A735E"/>
        </w:tc>
        <w:tc>
          <w:tcPr>
            <w:tcW w:w="3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D8EA78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A7ACBA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9A18B7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2 </w:t>
            </w:r>
          </w:p>
        </w:tc>
      </w:tr>
      <w:tr w:rsidR="002A735E" w14:paraId="19C91458" w14:textId="77777777">
        <w:trPr>
          <w:trHeight w:val="252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559532" w14:textId="77777777" w:rsidR="002A735E" w:rsidRDefault="002A735E"/>
        </w:tc>
        <w:tc>
          <w:tcPr>
            <w:tcW w:w="3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4950FE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B4F218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B86A0C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3 </w:t>
            </w:r>
          </w:p>
        </w:tc>
      </w:tr>
      <w:tr w:rsidR="002A735E" w14:paraId="49ED3DE2" w14:textId="77777777">
        <w:trPr>
          <w:trHeight w:val="253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1E4078" w14:textId="77777777" w:rsidR="002A735E" w:rsidRDefault="002A735E"/>
        </w:tc>
        <w:tc>
          <w:tcPr>
            <w:tcW w:w="3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9C26E3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8CD6DE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1BB4A1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4 </w:t>
            </w:r>
          </w:p>
        </w:tc>
      </w:tr>
      <w:tr w:rsidR="002A735E" w14:paraId="1B82CE49" w14:textId="77777777">
        <w:trPr>
          <w:trHeight w:val="304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E630" w14:textId="77777777" w:rsidR="002A735E" w:rsidRDefault="002A735E"/>
        </w:tc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862C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AA0B71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85D681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Others: </w:t>
            </w:r>
          </w:p>
        </w:tc>
      </w:tr>
      <w:tr w:rsidR="002A735E" w14:paraId="3F8F2BB5" w14:textId="77777777">
        <w:trPr>
          <w:trHeight w:val="32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307B93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6.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15A98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Number of Sampling Port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75FD48CA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0DE69D8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</w:tr>
      <w:tr w:rsidR="002A735E" w14:paraId="2E22C0F8" w14:textId="77777777">
        <w:trPr>
          <w:trHeight w:val="253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8C86FB" w14:textId="77777777" w:rsidR="002A735E" w:rsidRDefault="002A735E"/>
        </w:tc>
        <w:tc>
          <w:tcPr>
            <w:tcW w:w="3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234F49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A55FFD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6036CA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</w:tr>
      <w:tr w:rsidR="002A735E" w14:paraId="50321018" w14:textId="77777777">
        <w:trPr>
          <w:trHeight w:val="304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BEEB" w14:textId="77777777" w:rsidR="002A735E" w:rsidRDefault="002A735E"/>
        </w:tc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E22A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921FDB" w14:textId="77777777" w:rsidR="002A735E" w:rsidRDefault="00FF229C">
            <w:pPr>
              <w:spacing w:after="0"/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DCC9AF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Others: </w:t>
            </w:r>
          </w:p>
        </w:tc>
      </w:tr>
      <w:tr w:rsidR="002A735E" w14:paraId="7ED66788" w14:textId="77777777">
        <w:trPr>
          <w:trHeight w:val="164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5A89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7.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103D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Air Filter Housing </w:t>
            </w: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BF2A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Filter Size: </w:t>
            </w:r>
          </w:p>
          <w:p w14:paraId="138F8148" w14:textId="77777777" w:rsidR="002A735E" w:rsidRDefault="00FF229C">
            <w:pPr>
              <w:spacing w:after="6"/>
              <w:ind w:left="4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0.2µm  </w:t>
            </w:r>
          </w:p>
          <w:p w14:paraId="035F6487" w14:textId="77777777" w:rsidR="002A735E" w:rsidRDefault="00FF229C">
            <w:pPr>
              <w:spacing w:after="0"/>
              <w:ind w:left="4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Others: </w:t>
            </w:r>
          </w:p>
          <w:p w14:paraId="7DA03973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Integrity Test Port: </w:t>
            </w:r>
          </w:p>
          <w:p w14:paraId="06C8E9A4" w14:textId="77777777" w:rsidR="002A735E" w:rsidRDefault="00FF229C">
            <w:pPr>
              <w:spacing w:after="12"/>
              <w:ind w:left="4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Yes </w:t>
            </w:r>
          </w:p>
          <w:p w14:paraId="64B7EB9A" w14:textId="77777777" w:rsidR="002A735E" w:rsidRDefault="00FF229C">
            <w:pPr>
              <w:spacing w:after="0"/>
              <w:ind w:left="4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No </w:t>
            </w:r>
          </w:p>
        </w:tc>
      </w:tr>
      <w:tr w:rsidR="002A735E" w14:paraId="1DF239BF" w14:textId="77777777">
        <w:trPr>
          <w:trHeight w:val="164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BE87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lastRenderedPageBreak/>
              <w:t xml:space="preserve">8.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E6BC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Exhaust Filter Housing </w:t>
            </w: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7BCA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Filter Size: </w:t>
            </w:r>
          </w:p>
          <w:p w14:paraId="6860B56B" w14:textId="77777777" w:rsidR="002A735E" w:rsidRDefault="00FF229C">
            <w:pPr>
              <w:spacing w:after="6"/>
              <w:ind w:left="4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0.2µm </w:t>
            </w:r>
          </w:p>
          <w:p w14:paraId="611CBD2F" w14:textId="77777777" w:rsidR="002A735E" w:rsidRDefault="00FF229C">
            <w:pPr>
              <w:spacing w:after="0"/>
              <w:ind w:left="4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Others: </w:t>
            </w:r>
          </w:p>
          <w:p w14:paraId="2692A2D2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Integrity Test Port: </w:t>
            </w:r>
          </w:p>
          <w:p w14:paraId="627D1799" w14:textId="77777777" w:rsidR="002A735E" w:rsidRDefault="00FF229C">
            <w:pPr>
              <w:spacing w:after="12"/>
              <w:ind w:left="4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Yes </w:t>
            </w:r>
          </w:p>
          <w:p w14:paraId="73FF2318" w14:textId="77777777" w:rsidR="002A735E" w:rsidRDefault="00FF229C">
            <w:pPr>
              <w:spacing w:after="0"/>
              <w:ind w:left="468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No </w:t>
            </w:r>
          </w:p>
        </w:tc>
      </w:tr>
    </w:tbl>
    <w:p w14:paraId="709E08C2" w14:textId="77777777" w:rsidR="002A735E" w:rsidRDefault="00FF229C">
      <w:pPr>
        <w:spacing w:after="134"/>
      </w:pPr>
      <w:r>
        <w:rPr>
          <w:rFonts w:ascii="Arial" w:eastAsia="Arial" w:hAnsi="Arial" w:cs="Arial"/>
          <w:sz w:val="32"/>
        </w:rPr>
        <w:t xml:space="preserve"> </w:t>
      </w:r>
    </w:p>
    <w:p w14:paraId="79C2F967" w14:textId="77777777" w:rsidR="002A735E" w:rsidRDefault="00FF229C">
      <w:pPr>
        <w:spacing w:after="0"/>
        <w:jc w:val="both"/>
      </w:pP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sz w:val="32"/>
        </w:rPr>
        <w:tab/>
        <w:t xml:space="preserve"> </w:t>
      </w:r>
    </w:p>
    <w:p w14:paraId="47E6D93B" w14:textId="77777777" w:rsidR="002A735E" w:rsidRDefault="002A735E">
      <w:pPr>
        <w:sectPr w:rsidR="002A735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4" w:right="3528" w:bottom="1522" w:left="1440" w:header="324" w:footer="709" w:gutter="0"/>
          <w:cols w:space="720"/>
        </w:sectPr>
      </w:pPr>
    </w:p>
    <w:p w14:paraId="7E288D2A" w14:textId="77777777" w:rsidR="002A735E" w:rsidRDefault="00FF229C">
      <w:pPr>
        <w:pStyle w:val="Heading1"/>
        <w:ind w:left="-5"/>
      </w:pPr>
      <w:r>
        <w:lastRenderedPageBreak/>
        <w:t xml:space="preserve">Cell Therapy </w:t>
      </w:r>
    </w:p>
    <w:tbl>
      <w:tblPr>
        <w:tblStyle w:val="TableGrid"/>
        <w:tblW w:w="9016" w:type="dxa"/>
        <w:tblInd w:w="6" w:type="dxa"/>
        <w:tblCellMar>
          <w:top w:w="0" w:type="dxa"/>
          <w:left w:w="0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560"/>
        <w:gridCol w:w="2979"/>
        <w:gridCol w:w="828"/>
        <w:gridCol w:w="4649"/>
      </w:tblGrid>
      <w:tr w:rsidR="002A735E" w14:paraId="278D3186" w14:textId="77777777">
        <w:trPr>
          <w:trHeight w:val="346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27" w:space="0" w:color="000000"/>
              <w:right w:val="nil"/>
            </w:tcBorders>
            <w:shd w:val="clear" w:color="auto" w:fill="000000"/>
          </w:tcPr>
          <w:p w14:paraId="74BC7133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I. Experiment Details 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27" w:space="0" w:color="000000"/>
              <w:right w:val="nil"/>
            </w:tcBorders>
            <w:shd w:val="clear" w:color="auto" w:fill="000000"/>
          </w:tcPr>
          <w:p w14:paraId="7C4FB5EC" w14:textId="77777777" w:rsidR="002A735E" w:rsidRDefault="002A735E"/>
        </w:tc>
        <w:tc>
          <w:tcPr>
            <w:tcW w:w="4649" w:type="dxa"/>
            <w:tcBorders>
              <w:top w:val="single" w:sz="4" w:space="0" w:color="000000"/>
              <w:left w:val="nil"/>
              <w:bottom w:val="single" w:sz="27" w:space="0" w:color="000000"/>
              <w:right w:val="single" w:sz="4" w:space="0" w:color="000000"/>
            </w:tcBorders>
            <w:shd w:val="clear" w:color="auto" w:fill="000000"/>
          </w:tcPr>
          <w:p w14:paraId="19031D71" w14:textId="77777777" w:rsidR="002A735E" w:rsidRDefault="002A735E"/>
        </w:tc>
      </w:tr>
      <w:tr w:rsidR="002A735E" w14:paraId="25BE564E" w14:textId="77777777">
        <w:trPr>
          <w:trHeight w:val="407"/>
        </w:trPr>
        <w:tc>
          <w:tcPr>
            <w:tcW w:w="3539" w:type="dxa"/>
            <w:gridSpan w:val="2"/>
            <w:tcBorders>
              <w:top w:val="single" w:sz="27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1A15E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  <w:i/>
              </w:rPr>
              <w:t xml:space="preserve">a. General </w:t>
            </w:r>
          </w:p>
        </w:tc>
        <w:tc>
          <w:tcPr>
            <w:tcW w:w="828" w:type="dxa"/>
            <w:tcBorders>
              <w:top w:val="single" w:sz="27" w:space="0" w:color="000000"/>
              <w:left w:val="nil"/>
              <w:bottom w:val="single" w:sz="4" w:space="0" w:color="000000"/>
              <w:right w:val="nil"/>
            </w:tcBorders>
          </w:tcPr>
          <w:p w14:paraId="2F887C20" w14:textId="77777777" w:rsidR="002A735E" w:rsidRDefault="002A735E"/>
        </w:tc>
        <w:tc>
          <w:tcPr>
            <w:tcW w:w="4649" w:type="dxa"/>
            <w:tcBorders>
              <w:top w:val="single" w:sz="27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0E9D89" w14:textId="77777777" w:rsidR="002A735E" w:rsidRDefault="002A735E"/>
        </w:tc>
      </w:tr>
      <w:tr w:rsidR="002A735E" w14:paraId="12B663C9" w14:textId="77777777">
        <w:trPr>
          <w:trHeight w:val="32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01B765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</w:rPr>
              <w:t xml:space="preserve">1.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E554FD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Target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06FA49B3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AEA1F0F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Autologous Cell Therapy </w:t>
            </w:r>
          </w:p>
        </w:tc>
      </w:tr>
      <w:tr w:rsidR="002A735E" w14:paraId="567A4A0C" w14:textId="77777777">
        <w:trPr>
          <w:trHeight w:val="253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1EC79E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DD020C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A42D65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6E6DE1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Allogeneic Cell Therapy </w:t>
            </w:r>
          </w:p>
        </w:tc>
      </w:tr>
      <w:tr w:rsidR="002A735E" w14:paraId="76B8B78E" w14:textId="77777777">
        <w:trPr>
          <w:trHeight w:val="253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778B32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23D908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49AF8B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E044B5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Research </w:t>
            </w:r>
          </w:p>
        </w:tc>
      </w:tr>
      <w:tr w:rsidR="002A735E" w14:paraId="1B8D5D7C" w14:textId="77777777">
        <w:trPr>
          <w:trHeight w:val="303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C0B1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14C1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57EA68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C87DC1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Others:  </w:t>
            </w:r>
          </w:p>
        </w:tc>
      </w:tr>
      <w:tr w:rsidR="002A735E" w14:paraId="0B73F82F" w14:textId="77777777">
        <w:trPr>
          <w:trHeight w:val="3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482801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</w:rPr>
              <w:t xml:space="preserve">2.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336C8F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Cell Source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4FD85448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926400D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Bone Marrow </w:t>
            </w:r>
          </w:p>
        </w:tc>
      </w:tr>
      <w:tr w:rsidR="002A735E" w14:paraId="4C84A9A8" w14:textId="77777777">
        <w:trPr>
          <w:trHeight w:val="253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04E528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D837AE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DCC356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3E8BC3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Adipose-derived </w:t>
            </w:r>
          </w:p>
        </w:tc>
      </w:tr>
      <w:tr w:rsidR="002A735E" w14:paraId="47CB1485" w14:textId="77777777">
        <w:trPr>
          <w:trHeight w:val="253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6D6893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51A160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A8AEC7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45C609" w14:textId="77777777" w:rsidR="002A735E" w:rsidRDefault="00FF229C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iPS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735E" w14:paraId="1AA643A6" w14:textId="77777777">
        <w:trPr>
          <w:trHeight w:val="253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DF1692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71BA3B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021F15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6F4490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Embryo </w:t>
            </w:r>
          </w:p>
        </w:tc>
      </w:tr>
      <w:tr w:rsidR="002A735E" w14:paraId="7C1D8CCE" w14:textId="77777777">
        <w:trPr>
          <w:trHeight w:val="252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7DEA2E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8DCD5D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0C3CEE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8A4FA0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Placenta </w:t>
            </w:r>
          </w:p>
        </w:tc>
      </w:tr>
      <w:tr w:rsidR="002A735E" w14:paraId="75D9AE5F" w14:textId="77777777">
        <w:trPr>
          <w:trHeight w:val="253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AFB951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652348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07463E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1E7E21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Umbilical </w:t>
            </w:r>
          </w:p>
        </w:tc>
      </w:tr>
      <w:tr w:rsidR="002A735E" w14:paraId="747589D3" w14:textId="77777777">
        <w:trPr>
          <w:trHeight w:val="254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03726A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4928BF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ACF1DE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C79A41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Dermal fibroblast </w:t>
            </w:r>
          </w:p>
        </w:tc>
      </w:tr>
      <w:tr w:rsidR="002A735E" w14:paraId="4D410421" w14:textId="77777777">
        <w:trPr>
          <w:trHeight w:val="303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582A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2E7C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F7FBC0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81D123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Others: </w:t>
            </w:r>
          </w:p>
        </w:tc>
      </w:tr>
      <w:tr w:rsidR="002A735E" w14:paraId="2675FD9E" w14:textId="77777777">
        <w:trPr>
          <w:trHeight w:val="377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84CB7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B3E372" w14:textId="77777777" w:rsidR="002A735E" w:rsidRDefault="002A735E"/>
        </w:tc>
        <w:tc>
          <w:tcPr>
            <w:tcW w:w="4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295386" w14:textId="77777777" w:rsidR="002A735E" w:rsidRDefault="002A735E"/>
        </w:tc>
      </w:tr>
      <w:tr w:rsidR="002A735E" w14:paraId="321804A5" w14:textId="77777777">
        <w:trPr>
          <w:trHeight w:val="379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F6A3F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  <w:i/>
              </w:rPr>
              <w:t xml:space="preserve">b. Previous Culture 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EBB02D" w14:textId="77777777" w:rsidR="002A735E" w:rsidRDefault="002A735E"/>
        </w:tc>
        <w:tc>
          <w:tcPr>
            <w:tcW w:w="4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D29E84" w14:textId="77777777" w:rsidR="002A735E" w:rsidRDefault="002A735E"/>
        </w:tc>
      </w:tr>
      <w:tr w:rsidR="002A735E" w14:paraId="598745F1" w14:textId="77777777">
        <w:trPr>
          <w:trHeight w:val="32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770DD9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</w:rPr>
              <w:t xml:space="preserve">1.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5B2ADB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System Used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7C87D20C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19202EF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T-flask </w:t>
            </w:r>
          </w:p>
        </w:tc>
      </w:tr>
      <w:tr w:rsidR="002A735E" w14:paraId="4801C5C5" w14:textId="77777777">
        <w:trPr>
          <w:trHeight w:val="253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931475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848CA4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145C01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1A3F78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Petri dish </w:t>
            </w:r>
          </w:p>
        </w:tc>
      </w:tr>
      <w:tr w:rsidR="002A735E" w14:paraId="2BF1BD1D" w14:textId="77777777">
        <w:trPr>
          <w:trHeight w:val="253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0CF4FB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1EEF91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D951DD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264A00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Roller bottle </w:t>
            </w:r>
          </w:p>
        </w:tc>
      </w:tr>
      <w:tr w:rsidR="002A735E" w14:paraId="0094E41D" w14:textId="77777777">
        <w:trPr>
          <w:trHeight w:val="253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F0D693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64CBD2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EC3266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563751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Cell Factory </w:t>
            </w:r>
          </w:p>
        </w:tc>
      </w:tr>
      <w:tr w:rsidR="002A735E" w14:paraId="12BA0129" w14:textId="77777777">
        <w:trPr>
          <w:trHeight w:val="252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FFDD29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D469AD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E6F9ED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0EB81D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Cell Stack </w:t>
            </w:r>
          </w:p>
        </w:tc>
      </w:tr>
      <w:tr w:rsidR="002A735E" w14:paraId="7753EA62" w14:textId="77777777">
        <w:trPr>
          <w:trHeight w:val="253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CB4675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5AB1B3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5FE68A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1BECB1" w14:textId="77777777" w:rsidR="002A735E" w:rsidRDefault="00FF229C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HyperStack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735E" w14:paraId="1CB788DD" w14:textId="77777777">
        <w:trPr>
          <w:trHeight w:val="253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53B89F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DE91E3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8FA169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2FFADC" w14:textId="77777777" w:rsidR="002A735E" w:rsidRDefault="00FF229C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HyperFlask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735E" w14:paraId="19C3F11F" w14:textId="77777777">
        <w:trPr>
          <w:trHeight w:val="253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0A4FF1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A9993B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684D9D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76706D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Microcarrier (Spinner Flask) </w:t>
            </w:r>
          </w:p>
        </w:tc>
      </w:tr>
      <w:tr w:rsidR="002A735E" w14:paraId="1C2DBD9D" w14:textId="77777777">
        <w:trPr>
          <w:trHeight w:val="253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05FED8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0E4A02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3A08A4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6A5438" w14:textId="77777777" w:rsidR="002A735E" w:rsidRDefault="00FF229C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CellCube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735E" w14:paraId="38E74D39" w14:textId="77777777">
        <w:trPr>
          <w:trHeight w:val="253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CFFEA3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687B72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54A227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DD6E90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Hollow Fiber </w:t>
            </w:r>
          </w:p>
        </w:tc>
      </w:tr>
      <w:tr w:rsidR="002A735E" w14:paraId="686657BD" w14:textId="77777777">
        <w:trPr>
          <w:trHeight w:val="30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656A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67F5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DDCA51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A754A1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Others: </w:t>
            </w:r>
          </w:p>
        </w:tc>
      </w:tr>
      <w:tr w:rsidR="002A735E" w14:paraId="48E82E34" w14:textId="77777777">
        <w:trPr>
          <w:trHeight w:val="37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D0CB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</w:rPr>
              <w:t xml:space="preserve">2.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D224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Scale in </w:t>
            </w:r>
            <w:proofErr w:type="spellStart"/>
            <w:r>
              <w:rPr>
                <w:rFonts w:ascii="Arial" w:eastAsia="Arial" w:hAnsi="Arial" w:cs="Arial"/>
              </w:rPr>
              <w:t>millliters</w:t>
            </w:r>
            <w:proofErr w:type="spellEnd"/>
            <w:r>
              <w:rPr>
                <w:rFonts w:ascii="Arial" w:eastAsia="Arial" w:hAnsi="Arial" w:cs="Arial"/>
              </w:rPr>
              <w:t xml:space="preserve"> (mL)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8731C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34F6AD" w14:textId="77777777" w:rsidR="002A735E" w:rsidRDefault="002A735E"/>
        </w:tc>
      </w:tr>
      <w:tr w:rsidR="002A735E" w14:paraId="61953CEE" w14:textId="77777777">
        <w:trPr>
          <w:trHeight w:val="62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5530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</w:rPr>
              <w:t xml:space="preserve">3.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D32C" w14:textId="77777777" w:rsidR="002A735E" w:rsidRDefault="00FF229C">
            <w:pPr>
              <w:spacing w:after="0"/>
              <w:ind w:left="108" w:right="27"/>
            </w:pPr>
            <w:r>
              <w:rPr>
                <w:rFonts w:ascii="Arial" w:eastAsia="Arial" w:hAnsi="Arial" w:cs="Arial"/>
              </w:rPr>
              <w:t xml:space="preserve">Total number of cells per cell culture device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B3CCA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67EA53" w14:textId="552860C2" w:rsidR="00D17EFA" w:rsidRDefault="00D17EFA"/>
          <w:p w14:paraId="0914C906" w14:textId="77777777" w:rsidR="002A735E" w:rsidRPr="00D17EFA" w:rsidRDefault="002A735E" w:rsidP="00D17EFA">
            <w:pPr>
              <w:jc w:val="right"/>
            </w:pPr>
          </w:p>
        </w:tc>
      </w:tr>
      <w:tr w:rsidR="00D17EFA" w14:paraId="6FD839A5" w14:textId="77777777">
        <w:trPr>
          <w:trHeight w:val="62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4FE7" w14:textId="77777777" w:rsidR="00D17EFA" w:rsidRDefault="00D17EFA">
            <w:pPr>
              <w:spacing w:after="0"/>
              <w:ind w:left="107"/>
              <w:rPr>
                <w:rFonts w:ascii="Arial" w:eastAsia="Arial" w:hAnsi="Arial" w:cs="Arial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1C12" w14:textId="77777777" w:rsidR="00D17EFA" w:rsidRDefault="00D17EFA">
            <w:pPr>
              <w:spacing w:after="0"/>
              <w:ind w:left="108" w:right="27"/>
              <w:rPr>
                <w:rFonts w:ascii="Arial" w:eastAsia="Arial" w:hAnsi="Arial" w:cs="Aria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BBF80" w14:textId="77777777" w:rsidR="00D17EFA" w:rsidRDefault="00D17EFA">
            <w:pPr>
              <w:spacing w:after="0"/>
              <w:ind w:left="108"/>
              <w:rPr>
                <w:rFonts w:ascii="Arial" w:eastAsia="Arial" w:hAnsi="Arial" w:cs="Arial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AE46A0" w14:textId="77777777" w:rsidR="00D17EFA" w:rsidRDefault="00D17EFA"/>
        </w:tc>
      </w:tr>
      <w:tr w:rsidR="002A735E" w14:paraId="24BB4EF6" w14:textId="77777777">
        <w:trPr>
          <w:trHeight w:val="3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4F5AF1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</w:rPr>
              <w:t xml:space="preserve">4.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609948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Cell Harvest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54E52ECE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74171E5" w14:textId="6C6967B8" w:rsidR="002A735E" w:rsidRDefault="00FF229C" w:rsidP="00FF229C">
            <w:pPr>
              <w:tabs>
                <w:tab w:val="center" w:pos="2308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Trypsin </w:t>
            </w:r>
            <w:r>
              <w:rPr>
                <w:rFonts w:ascii="Arial" w:eastAsia="Arial" w:hAnsi="Arial" w:cs="Arial"/>
              </w:rPr>
              <w:tab/>
            </w:r>
          </w:p>
        </w:tc>
      </w:tr>
      <w:tr w:rsidR="002A735E" w14:paraId="0A218528" w14:textId="77777777">
        <w:trPr>
          <w:trHeight w:val="253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D0F514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56E592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B1DBB2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460459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Collagenase </w:t>
            </w:r>
          </w:p>
        </w:tc>
      </w:tr>
      <w:tr w:rsidR="002A735E" w14:paraId="1F990E7A" w14:textId="77777777">
        <w:trPr>
          <w:trHeight w:val="303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F333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B0B0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F21C83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3CBFDA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Others: </w:t>
            </w:r>
          </w:p>
        </w:tc>
      </w:tr>
      <w:tr w:rsidR="002A735E" w14:paraId="7C5B7456" w14:textId="77777777">
        <w:trPr>
          <w:trHeight w:val="63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1099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</w:rPr>
              <w:t xml:space="preserve">5.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92DA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Number of culture device used per batch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C883CC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74F158" w14:textId="77777777" w:rsidR="002A735E" w:rsidRDefault="002A735E"/>
        </w:tc>
      </w:tr>
      <w:tr w:rsidR="002A735E" w14:paraId="1DB18CBE" w14:textId="77777777">
        <w:trPr>
          <w:trHeight w:val="377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8B105C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FF82DA" w14:textId="77777777" w:rsidR="002A735E" w:rsidRDefault="002A735E"/>
        </w:tc>
        <w:tc>
          <w:tcPr>
            <w:tcW w:w="4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4B881C" w14:textId="77777777" w:rsidR="002A735E" w:rsidRDefault="002A735E"/>
        </w:tc>
      </w:tr>
      <w:tr w:rsidR="002A735E" w14:paraId="11B2C904" w14:textId="77777777">
        <w:trPr>
          <w:trHeight w:val="377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71098C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  <w:i/>
              </w:rPr>
              <w:t xml:space="preserve">c. Process Plan 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88265C" w14:textId="77777777" w:rsidR="002A735E" w:rsidRDefault="002A735E"/>
        </w:tc>
        <w:tc>
          <w:tcPr>
            <w:tcW w:w="4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3483D7" w14:textId="77777777" w:rsidR="002A735E" w:rsidRDefault="002A735E"/>
        </w:tc>
      </w:tr>
      <w:tr w:rsidR="002A735E" w14:paraId="4BE8C85E" w14:textId="77777777">
        <w:trPr>
          <w:trHeight w:val="32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D66650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</w:rPr>
              <w:t xml:space="preserve">1.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1FC5F5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System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4BFA1900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49DFC66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Autoclavable </w:t>
            </w:r>
          </w:p>
        </w:tc>
      </w:tr>
      <w:tr w:rsidR="002A735E" w14:paraId="30ACE733" w14:textId="77777777">
        <w:trPr>
          <w:trHeight w:val="252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5BACE5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049281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751303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67441D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Single-Use </w:t>
            </w:r>
          </w:p>
        </w:tc>
      </w:tr>
      <w:tr w:rsidR="002A735E" w14:paraId="78409BD9" w14:textId="77777777">
        <w:trPr>
          <w:trHeight w:val="55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611F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DB0C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F02DB4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164422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Hybrid (both autoclavable and single-use components in 1 system) </w:t>
            </w:r>
          </w:p>
        </w:tc>
      </w:tr>
      <w:tr w:rsidR="002A735E" w14:paraId="0A757B06" w14:textId="77777777">
        <w:trPr>
          <w:trHeight w:val="32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A7C951" w14:textId="77777777" w:rsidR="002A735E" w:rsidRDefault="00FF229C">
            <w:pPr>
              <w:spacing w:after="0"/>
              <w:ind w:left="107"/>
            </w:pPr>
            <w:r>
              <w:rPr>
                <w:rFonts w:ascii="Arial" w:eastAsia="Arial" w:hAnsi="Arial" w:cs="Arial"/>
              </w:rPr>
              <w:t xml:space="preserve">2.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E3216E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Process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30868694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3E59AEE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Batch </w:t>
            </w:r>
          </w:p>
        </w:tc>
      </w:tr>
      <w:tr w:rsidR="002A735E" w14:paraId="157B7D66" w14:textId="77777777">
        <w:trPr>
          <w:trHeight w:val="253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FD517F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2C5772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236FE1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87DECF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Fed-batch </w:t>
            </w:r>
          </w:p>
        </w:tc>
      </w:tr>
      <w:tr w:rsidR="002A735E" w14:paraId="1476CECF" w14:textId="7777777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6F7F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32E0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5CB01E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DD2239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Perfusion </w:t>
            </w:r>
          </w:p>
        </w:tc>
      </w:tr>
    </w:tbl>
    <w:p w14:paraId="2CE89678" w14:textId="441C6B1E" w:rsidR="002A735E" w:rsidRDefault="002A735E" w:rsidP="00D17EFA">
      <w:pPr>
        <w:spacing w:after="0"/>
      </w:pPr>
    </w:p>
    <w:tbl>
      <w:tblPr>
        <w:tblStyle w:val="TableGrid"/>
        <w:tblW w:w="9018" w:type="dxa"/>
        <w:tblInd w:w="5" w:type="dxa"/>
        <w:tblCellMar>
          <w:top w:w="0" w:type="dxa"/>
          <w:left w:w="0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562"/>
        <w:gridCol w:w="2979"/>
        <w:gridCol w:w="828"/>
        <w:gridCol w:w="4649"/>
      </w:tblGrid>
      <w:tr w:rsidR="002A735E" w14:paraId="77D6AF52" w14:textId="77777777">
        <w:trPr>
          <w:trHeight w:val="3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E14711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3.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705055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Culture Medium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71C6C224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112C32E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Serum-containing </w:t>
            </w:r>
          </w:p>
        </w:tc>
      </w:tr>
      <w:tr w:rsidR="002A735E" w14:paraId="2E777C3A" w14:textId="77777777">
        <w:trPr>
          <w:trHeight w:val="253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10E77C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8D3BEA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405EDF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8459D7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Serum-free </w:t>
            </w:r>
          </w:p>
        </w:tc>
      </w:tr>
      <w:tr w:rsidR="002A735E" w14:paraId="4D6E3479" w14:textId="77777777">
        <w:trPr>
          <w:trHeight w:val="253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E57EDC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4083D4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0E47E9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E9A50F" w14:textId="77777777" w:rsidR="002A735E" w:rsidRDefault="00FF229C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Xeno</w:t>
            </w:r>
            <w:proofErr w:type="spellEnd"/>
            <w:r>
              <w:rPr>
                <w:rFonts w:ascii="Arial" w:eastAsia="Arial" w:hAnsi="Arial" w:cs="Arial"/>
              </w:rPr>
              <w:t xml:space="preserve">-free </w:t>
            </w:r>
          </w:p>
        </w:tc>
      </w:tr>
      <w:tr w:rsidR="002A735E" w14:paraId="6A3CBD94" w14:textId="77777777">
        <w:trPr>
          <w:trHeight w:val="253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DFE1E6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E9E32A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BC74FC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E0C044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Protein-free </w:t>
            </w:r>
          </w:p>
        </w:tc>
      </w:tr>
      <w:tr w:rsidR="002A735E" w14:paraId="64C334BE" w14:textId="77777777">
        <w:trPr>
          <w:trHeight w:val="30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BE8B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A3EC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98953D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A20C6A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Animal component-free </w:t>
            </w:r>
          </w:p>
        </w:tc>
      </w:tr>
      <w:tr w:rsidR="002A735E" w14:paraId="48BE779D" w14:textId="77777777">
        <w:trPr>
          <w:trHeight w:val="377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B4F24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A7E40F" w14:textId="77777777" w:rsidR="002A735E" w:rsidRDefault="002A735E"/>
        </w:tc>
        <w:tc>
          <w:tcPr>
            <w:tcW w:w="4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E4CDF8" w14:textId="77777777" w:rsidR="002A735E" w:rsidRDefault="002A735E"/>
        </w:tc>
      </w:tr>
      <w:tr w:rsidR="002A735E" w14:paraId="4EE0BB9F" w14:textId="77777777">
        <w:trPr>
          <w:trHeight w:val="377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F97AD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  <w:i/>
              </w:rPr>
              <w:t xml:space="preserve">d. Scale-up 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6AB94A" w14:textId="77777777" w:rsidR="002A735E" w:rsidRDefault="002A735E"/>
        </w:tc>
        <w:tc>
          <w:tcPr>
            <w:tcW w:w="4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5325DF" w14:textId="77777777" w:rsidR="002A735E" w:rsidRDefault="002A735E"/>
        </w:tc>
      </w:tr>
      <w:tr w:rsidR="002A735E" w14:paraId="23DE879F" w14:textId="77777777">
        <w:trPr>
          <w:trHeight w:val="3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8A93E9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1.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59209E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Plan for scale-up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0745387A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5944317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A735E" w14:paraId="1D4D94BA" w14:textId="77777777">
        <w:trPr>
          <w:trHeight w:val="30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B66E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615F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8830F6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CB10BB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</w:tr>
      <w:tr w:rsidR="002A735E" w14:paraId="7A72D968" w14:textId="77777777">
        <w:trPr>
          <w:trHeight w:val="5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4F5F4A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2.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076ACE" w14:textId="77777777" w:rsidR="002A735E" w:rsidRDefault="00FF229C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Scale in terms of number of cells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1B994145" w14:textId="77777777" w:rsidR="002A735E" w:rsidRDefault="00FF229C">
            <w:pPr>
              <w:spacing w:after="31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169C523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1BCBE16" w14:textId="77777777" w:rsidR="002A735E" w:rsidRDefault="00FF229C">
            <w:pPr>
              <w:spacing w:after="3"/>
            </w:pP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vertAlign w:val="superscript"/>
              </w:rPr>
              <w:t>9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0D51AD3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vertAlign w:val="superscript"/>
              </w:rPr>
              <w:t>10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735E" w14:paraId="091C9D65" w14:textId="77777777">
        <w:trPr>
          <w:trHeight w:val="252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0B52EF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7960E3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869192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8B7538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vertAlign w:val="superscript"/>
              </w:rPr>
              <w:t>11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735E" w14:paraId="3E2C78A8" w14:textId="77777777">
        <w:trPr>
          <w:trHeight w:val="253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CEDA13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90CF15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656411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BCE1BA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vertAlign w:val="superscript"/>
              </w:rPr>
              <w:t>12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735E" w14:paraId="33D48768" w14:textId="77777777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A7F0" w14:textId="77777777" w:rsidR="002A735E" w:rsidRDefault="002A735E"/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7309" w14:textId="77777777" w:rsidR="002A735E" w:rsidRDefault="002A735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09F9BC" w14:textId="77777777" w:rsidR="002A735E" w:rsidRDefault="00FF229C">
            <w:pPr>
              <w:spacing w:after="0"/>
              <w:ind w:left="273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BE767D" w14:textId="77777777" w:rsidR="002A735E" w:rsidRDefault="00FF229C">
            <w:pPr>
              <w:spacing w:after="0"/>
            </w:pPr>
            <w:r>
              <w:rPr>
                <w:rFonts w:ascii="Arial" w:eastAsia="Arial" w:hAnsi="Arial" w:cs="Arial"/>
              </w:rPr>
              <w:t>&gt;10</w:t>
            </w:r>
            <w:r>
              <w:rPr>
                <w:rFonts w:ascii="Arial" w:eastAsia="Arial" w:hAnsi="Arial" w:cs="Arial"/>
                <w:vertAlign w:val="superscript"/>
              </w:rPr>
              <w:t>13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D768EB5" w14:textId="5D0C9B1E" w:rsidR="002A735E" w:rsidRDefault="00FF229C" w:rsidP="00FF229C">
      <w:pPr>
        <w:spacing w:after="139"/>
      </w:pPr>
      <w:r>
        <w:rPr>
          <w:rFonts w:ascii="Arial" w:eastAsia="Arial" w:hAnsi="Arial" w:cs="Arial"/>
        </w:rPr>
        <w:t xml:space="preserve"> </w:t>
      </w:r>
    </w:p>
    <w:p w14:paraId="6A2D3406" w14:textId="77777777" w:rsidR="002A735E" w:rsidRDefault="00FF229C">
      <w:pPr>
        <w:spacing w:after="0"/>
      </w:pPr>
      <w:r>
        <w:t xml:space="preserve"> </w:t>
      </w:r>
    </w:p>
    <w:sectPr w:rsidR="002A735E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6" w:h="16838"/>
      <w:pgMar w:top="1444" w:right="4453" w:bottom="709" w:left="1440" w:header="32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02764" w14:textId="77777777" w:rsidR="0065501F" w:rsidRDefault="0065501F">
      <w:pPr>
        <w:spacing w:after="0" w:line="240" w:lineRule="auto"/>
      </w:pPr>
      <w:r>
        <w:separator/>
      </w:r>
    </w:p>
  </w:endnote>
  <w:endnote w:type="continuationSeparator" w:id="0">
    <w:p w14:paraId="3C0A73E1" w14:textId="77777777" w:rsidR="0065501F" w:rsidRDefault="0065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FB295" w14:textId="77777777" w:rsidR="00FF229C" w:rsidRDefault="00FF229C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9A52713" wp14:editId="4FD8F1D2">
              <wp:simplePos x="0" y="0"/>
              <wp:positionH relativeFrom="page">
                <wp:posOffset>896417</wp:posOffset>
              </wp:positionH>
              <wp:positionV relativeFrom="page">
                <wp:posOffset>9884359</wp:posOffset>
              </wp:positionV>
              <wp:extent cx="5769229" cy="6096"/>
              <wp:effectExtent l="0" t="0" r="0" b="0"/>
              <wp:wrapSquare wrapText="bothSides"/>
              <wp:docPr id="37405" name="Group 374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6096"/>
                        <a:chOff x="0" y="0"/>
                        <a:chExt cx="5769229" cy="6096"/>
                      </a:xfrm>
                    </wpg:grpSpPr>
                    <wps:wsp>
                      <wps:cNvPr id="39879" name="Shape 39879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405" style="width:454.27pt;height:0.47998pt;position:absolute;mso-position-horizontal-relative:page;mso-position-horizontal:absolute;margin-left:70.584pt;mso-position-vertical-relative:page;margin-top:778.296pt;" coordsize="57692,60">
              <v:shape id="Shape 39880" style="position:absolute;width:57692;height:91;left:0;top:0;" coordsize="5769229,9144" path="m0,0l5769229,0l5769229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| </w:t>
    </w:r>
    <w:r>
      <w:rPr>
        <w:color w:val="7F7F7F"/>
      </w:rPr>
      <w:t xml:space="preserve">U p s t r e a m B </w:t>
    </w:r>
    <w:proofErr w:type="spellStart"/>
    <w:r>
      <w:rPr>
        <w:color w:val="7F7F7F"/>
      </w:rPr>
      <w:t>i</w:t>
    </w:r>
    <w:proofErr w:type="spellEnd"/>
    <w:r>
      <w:rPr>
        <w:color w:val="7F7F7F"/>
      </w:rPr>
      <w:t xml:space="preserve"> o P r o c e s </w:t>
    </w:r>
    <w:proofErr w:type="spellStart"/>
    <w:r>
      <w:rPr>
        <w:color w:val="7F7F7F"/>
      </w:rPr>
      <w:t>s</w:t>
    </w:r>
    <w:proofErr w:type="spellEnd"/>
    <w:r>
      <w:rPr>
        <w:color w:val="7F7F7F"/>
      </w:rPr>
      <w:t xml:space="preserve"> </w:t>
    </w:r>
    <w:proofErr w:type="spellStart"/>
    <w:r>
      <w:rPr>
        <w:color w:val="7F7F7F"/>
      </w:rPr>
      <w:t>i</w:t>
    </w:r>
    <w:proofErr w:type="spellEnd"/>
    <w:r>
      <w:rPr>
        <w:color w:val="7F7F7F"/>
      </w:rPr>
      <w:t xml:space="preserve"> n g Q u e s t </w:t>
    </w:r>
    <w:proofErr w:type="spellStart"/>
    <w:r>
      <w:rPr>
        <w:color w:val="7F7F7F"/>
      </w:rPr>
      <w:t>i</w:t>
    </w:r>
    <w:proofErr w:type="spellEnd"/>
    <w:r>
      <w:rPr>
        <w:color w:val="7F7F7F"/>
      </w:rPr>
      <w:t xml:space="preserve"> o n </w:t>
    </w:r>
    <w:proofErr w:type="spellStart"/>
    <w:r>
      <w:rPr>
        <w:color w:val="7F7F7F"/>
      </w:rPr>
      <w:t>n</w:t>
    </w:r>
    <w:proofErr w:type="spellEnd"/>
    <w:r>
      <w:rPr>
        <w:color w:val="7F7F7F"/>
      </w:rPr>
      <w:t xml:space="preserve"> a </w:t>
    </w:r>
    <w:proofErr w:type="spellStart"/>
    <w:r>
      <w:rPr>
        <w:color w:val="7F7F7F"/>
      </w:rPr>
      <w:t>i</w:t>
    </w:r>
    <w:proofErr w:type="spellEnd"/>
    <w:r>
      <w:rPr>
        <w:color w:val="7F7F7F"/>
      </w:rPr>
      <w:t xml:space="preserve"> r e</w:t>
    </w:r>
    <w:r>
      <w:rPr>
        <w:b/>
      </w:rPr>
      <w:t xml:space="preserve"> </w:t>
    </w:r>
  </w:p>
  <w:p w14:paraId="5502DA84" w14:textId="77777777" w:rsidR="00FF229C" w:rsidRDefault="00FF229C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446E0" w14:textId="77777777" w:rsidR="00FF229C" w:rsidRDefault="00FF229C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0C1F11C" wp14:editId="3B4BA79F">
              <wp:simplePos x="0" y="0"/>
              <wp:positionH relativeFrom="page">
                <wp:posOffset>896417</wp:posOffset>
              </wp:positionH>
              <wp:positionV relativeFrom="page">
                <wp:posOffset>9884359</wp:posOffset>
              </wp:positionV>
              <wp:extent cx="5769229" cy="6096"/>
              <wp:effectExtent l="0" t="0" r="0" b="0"/>
              <wp:wrapSquare wrapText="bothSides"/>
              <wp:docPr id="37380" name="Group 373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6096"/>
                        <a:chOff x="0" y="0"/>
                        <a:chExt cx="5769229" cy="6096"/>
                      </a:xfrm>
                    </wpg:grpSpPr>
                    <wps:wsp>
                      <wps:cNvPr id="39877" name="Shape 39877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380" style="width:454.27pt;height:0.47998pt;position:absolute;mso-position-horizontal-relative:page;mso-position-horizontal:absolute;margin-left:70.584pt;mso-position-vertical-relative:page;margin-top:778.296pt;" coordsize="57692,60">
              <v:shape id="Shape 39878" style="position:absolute;width:57692;height:91;left:0;top:0;" coordsize="5769229,9144" path="m0,0l5769229,0l5769229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| </w:t>
    </w:r>
    <w:r>
      <w:rPr>
        <w:color w:val="7F7F7F"/>
      </w:rPr>
      <w:t xml:space="preserve">U p s t r e a m B </w:t>
    </w:r>
    <w:proofErr w:type="spellStart"/>
    <w:r>
      <w:rPr>
        <w:color w:val="7F7F7F"/>
      </w:rPr>
      <w:t>i</w:t>
    </w:r>
    <w:proofErr w:type="spellEnd"/>
    <w:r>
      <w:rPr>
        <w:color w:val="7F7F7F"/>
      </w:rPr>
      <w:t xml:space="preserve"> o P r o c e s </w:t>
    </w:r>
    <w:proofErr w:type="spellStart"/>
    <w:r>
      <w:rPr>
        <w:color w:val="7F7F7F"/>
      </w:rPr>
      <w:t>s</w:t>
    </w:r>
    <w:proofErr w:type="spellEnd"/>
    <w:r>
      <w:rPr>
        <w:color w:val="7F7F7F"/>
      </w:rPr>
      <w:t xml:space="preserve"> </w:t>
    </w:r>
    <w:proofErr w:type="spellStart"/>
    <w:r>
      <w:rPr>
        <w:color w:val="7F7F7F"/>
      </w:rPr>
      <w:t>i</w:t>
    </w:r>
    <w:proofErr w:type="spellEnd"/>
    <w:r>
      <w:rPr>
        <w:color w:val="7F7F7F"/>
      </w:rPr>
      <w:t xml:space="preserve"> n g Q u e s t </w:t>
    </w:r>
    <w:proofErr w:type="spellStart"/>
    <w:r>
      <w:rPr>
        <w:color w:val="7F7F7F"/>
      </w:rPr>
      <w:t>i</w:t>
    </w:r>
    <w:proofErr w:type="spellEnd"/>
    <w:r>
      <w:rPr>
        <w:color w:val="7F7F7F"/>
      </w:rPr>
      <w:t xml:space="preserve"> o n </w:t>
    </w:r>
    <w:proofErr w:type="spellStart"/>
    <w:r>
      <w:rPr>
        <w:color w:val="7F7F7F"/>
      </w:rPr>
      <w:t>n</w:t>
    </w:r>
    <w:proofErr w:type="spellEnd"/>
    <w:r>
      <w:rPr>
        <w:color w:val="7F7F7F"/>
      </w:rPr>
      <w:t xml:space="preserve"> a </w:t>
    </w:r>
    <w:proofErr w:type="spellStart"/>
    <w:r>
      <w:rPr>
        <w:color w:val="7F7F7F"/>
      </w:rPr>
      <w:t>i</w:t>
    </w:r>
    <w:proofErr w:type="spellEnd"/>
    <w:r>
      <w:rPr>
        <w:color w:val="7F7F7F"/>
      </w:rPr>
      <w:t xml:space="preserve"> r e</w:t>
    </w:r>
    <w:r>
      <w:rPr>
        <w:b/>
      </w:rPr>
      <w:t xml:space="preserve"> </w:t>
    </w:r>
  </w:p>
  <w:p w14:paraId="497FDA56" w14:textId="77777777" w:rsidR="00FF229C" w:rsidRDefault="00FF229C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C5CAC" w14:textId="77777777" w:rsidR="00FF229C" w:rsidRDefault="00FF229C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FA8A769" wp14:editId="742B318C">
              <wp:simplePos x="0" y="0"/>
              <wp:positionH relativeFrom="page">
                <wp:posOffset>896417</wp:posOffset>
              </wp:positionH>
              <wp:positionV relativeFrom="page">
                <wp:posOffset>9884359</wp:posOffset>
              </wp:positionV>
              <wp:extent cx="5769229" cy="6096"/>
              <wp:effectExtent l="0" t="0" r="0" b="0"/>
              <wp:wrapSquare wrapText="bothSides"/>
              <wp:docPr id="37355" name="Group 373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6096"/>
                        <a:chOff x="0" y="0"/>
                        <a:chExt cx="5769229" cy="6096"/>
                      </a:xfrm>
                    </wpg:grpSpPr>
                    <wps:wsp>
                      <wps:cNvPr id="39875" name="Shape 39875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355" style="width:454.27pt;height:0.47998pt;position:absolute;mso-position-horizontal-relative:page;mso-position-horizontal:absolute;margin-left:70.584pt;mso-position-vertical-relative:page;margin-top:778.296pt;" coordsize="57692,60">
              <v:shape id="Shape 39876" style="position:absolute;width:57692;height:91;left:0;top:0;" coordsize="5769229,9144" path="m0,0l5769229,0l5769229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| </w:t>
    </w:r>
    <w:r>
      <w:rPr>
        <w:color w:val="7F7F7F"/>
      </w:rPr>
      <w:t xml:space="preserve">U p s t r e a m B </w:t>
    </w:r>
    <w:proofErr w:type="spellStart"/>
    <w:r>
      <w:rPr>
        <w:color w:val="7F7F7F"/>
      </w:rPr>
      <w:t>i</w:t>
    </w:r>
    <w:proofErr w:type="spellEnd"/>
    <w:r>
      <w:rPr>
        <w:color w:val="7F7F7F"/>
      </w:rPr>
      <w:t xml:space="preserve"> o P r o c e s </w:t>
    </w:r>
    <w:proofErr w:type="spellStart"/>
    <w:r>
      <w:rPr>
        <w:color w:val="7F7F7F"/>
      </w:rPr>
      <w:t>s</w:t>
    </w:r>
    <w:proofErr w:type="spellEnd"/>
    <w:r>
      <w:rPr>
        <w:color w:val="7F7F7F"/>
      </w:rPr>
      <w:t xml:space="preserve"> </w:t>
    </w:r>
    <w:proofErr w:type="spellStart"/>
    <w:r>
      <w:rPr>
        <w:color w:val="7F7F7F"/>
      </w:rPr>
      <w:t>i</w:t>
    </w:r>
    <w:proofErr w:type="spellEnd"/>
    <w:r>
      <w:rPr>
        <w:color w:val="7F7F7F"/>
      </w:rPr>
      <w:t xml:space="preserve"> n g Q u e s t </w:t>
    </w:r>
    <w:proofErr w:type="spellStart"/>
    <w:r>
      <w:rPr>
        <w:color w:val="7F7F7F"/>
      </w:rPr>
      <w:t>i</w:t>
    </w:r>
    <w:proofErr w:type="spellEnd"/>
    <w:r>
      <w:rPr>
        <w:color w:val="7F7F7F"/>
      </w:rPr>
      <w:t xml:space="preserve"> o n </w:t>
    </w:r>
    <w:proofErr w:type="spellStart"/>
    <w:r>
      <w:rPr>
        <w:color w:val="7F7F7F"/>
      </w:rPr>
      <w:t>n</w:t>
    </w:r>
    <w:proofErr w:type="spellEnd"/>
    <w:r>
      <w:rPr>
        <w:color w:val="7F7F7F"/>
      </w:rPr>
      <w:t xml:space="preserve"> a </w:t>
    </w:r>
    <w:proofErr w:type="spellStart"/>
    <w:r>
      <w:rPr>
        <w:color w:val="7F7F7F"/>
      </w:rPr>
      <w:t>i</w:t>
    </w:r>
    <w:proofErr w:type="spellEnd"/>
    <w:r>
      <w:rPr>
        <w:color w:val="7F7F7F"/>
      </w:rPr>
      <w:t xml:space="preserve"> r e</w:t>
    </w:r>
    <w:r>
      <w:rPr>
        <w:b/>
      </w:rPr>
      <w:t xml:space="preserve"> </w:t>
    </w:r>
  </w:p>
  <w:p w14:paraId="1D9BF0AD" w14:textId="77777777" w:rsidR="00FF229C" w:rsidRDefault="00FF229C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D7760" w14:textId="46B5CC2E" w:rsidR="00FF229C" w:rsidRDefault="00FF229C">
    <w:pPr>
      <w:spacing w:after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rPr>
        <w:b/>
      </w:rPr>
      <w:t xml:space="preserve">| </w:t>
    </w:r>
    <w:r>
      <w:rPr>
        <w:color w:val="7F7F7F"/>
      </w:rPr>
      <w:t xml:space="preserve">U p s t r e a m B </w:t>
    </w:r>
    <w:proofErr w:type="spellStart"/>
    <w:r>
      <w:rPr>
        <w:color w:val="7F7F7F"/>
      </w:rPr>
      <w:t>i</w:t>
    </w:r>
    <w:proofErr w:type="spellEnd"/>
    <w:r>
      <w:rPr>
        <w:color w:val="7F7F7F"/>
      </w:rPr>
      <w:t xml:space="preserve"> o P r o c e s </w:t>
    </w:r>
    <w:proofErr w:type="spellStart"/>
    <w:r>
      <w:rPr>
        <w:color w:val="7F7F7F"/>
      </w:rPr>
      <w:t>s</w:t>
    </w:r>
    <w:proofErr w:type="spellEnd"/>
    <w:r>
      <w:rPr>
        <w:color w:val="7F7F7F"/>
      </w:rPr>
      <w:t xml:space="preserve"> </w:t>
    </w:r>
    <w:proofErr w:type="spellStart"/>
    <w:r>
      <w:rPr>
        <w:color w:val="7F7F7F"/>
      </w:rPr>
      <w:t>i</w:t>
    </w:r>
    <w:proofErr w:type="spellEnd"/>
    <w:r>
      <w:rPr>
        <w:color w:val="7F7F7F"/>
      </w:rPr>
      <w:t xml:space="preserve"> n g Q u e s t </w:t>
    </w:r>
    <w:proofErr w:type="spellStart"/>
    <w:r>
      <w:rPr>
        <w:color w:val="7F7F7F"/>
      </w:rPr>
      <w:t>i</w:t>
    </w:r>
    <w:proofErr w:type="spellEnd"/>
    <w:r>
      <w:rPr>
        <w:color w:val="7F7F7F"/>
      </w:rPr>
      <w:t xml:space="preserve"> o n </w:t>
    </w:r>
    <w:proofErr w:type="spellStart"/>
    <w:r>
      <w:rPr>
        <w:color w:val="7F7F7F"/>
      </w:rPr>
      <w:t>n</w:t>
    </w:r>
    <w:proofErr w:type="spellEnd"/>
    <w:r>
      <w:rPr>
        <w:color w:val="7F7F7F"/>
      </w:rPr>
      <w:t xml:space="preserve"> a </w:t>
    </w:r>
    <w:proofErr w:type="spellStart"/>
    <w:r>
      <w:rPr>
        <w:color w:val="7F7F7F"/>
      </w:rPr>
      <w:t>i</w:t>
    </w:r>
    <w:proofErr w:type="spellEnd"/>
    <w:r>
      <w:rPr>
        <w:color w:val="7F7F7F"/>
      </w:rPr>
      <w:t xml:space="preserve"> r e</w:t>
    </w:r>
  </w:p>
  <w:p w14:paraId="1C898BF2" w14:textId="77777777" w:rsidR="00FF229C" w:rsidRDefault="00FF229C">
    <w:pPr>
      <w:spacing w:after="0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97A22" w14:textId="77777777" w:rsidR="00FF229C" w:rsidRDefault="00FF229C">
    <w:pPr>
      <w:spacing w:after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</w:p>
  <w:p w14:paraId="645F6289" w14:textId="77777777" w:rsidR="00FF229C" w:rsidRDefault="00FF229C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A021D" w14:textId="77777777" w:rsidR="0065501F" w:rsidRDefault="0065501F">
      <w:pPr>
        <w:spacing w:after="0" w:line="240" w:lineRule="auto"/>
      </w:pPr>
      <w:r>
        <w:separator/>
      </w:r>
    </w:p>
  </w:footnote>
  <w:footnote w:type="continuationSeparator" w:id="0">
    <w:p w14:paraId="41766278" w14:textId="77777777" w:rsidR="0065501F" w:rsidRDefault="00655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A7A79" w14:textId="5EBA6597" w:rsidR="00FF229C" w:rsidRDefault="00FF229C">
    <w:pPr>
      <w:spacing w:after="0"/>
      <w:ind w:right="-2277"/>
    </w:pPr>
    <w:r>
      <w:rPr>
        <w:noProof/>
      </w:rPr>
      <w:drawing>
        <wp:anchor distT="0" distB="0" distL="114300" distR="114300" simplePos="0" relativeHeight="251675648" behindDoc="0" locked="0" layoutInCell="1" allowOverlap="1" wp14:anchorId="6261D73D" wp14:editId="7DA11BA0">
          <wp:simplePos x="0" y="0"/>
          <wp:positionH relativeFrom="rightMargin">
            <wp:align>left</wp:align>
          </wp:positionH>
          <wp:positionV relativeFrom="paragraph">
            <wp:posOffset>12065</wp:posOffset>
          </wp:positionV>
          <wp:extent cx="1356615" cy="552450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61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</w:p>
  <w:p w14:paraId="58F959DC" w14:textId="77965EA9" w:rsidR="00FF229C" w:rsidRDefault="00FF229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B7EB7B" wp14:editId="11D17F9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7394" name="Group 373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39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ED672" w14:textId="499EF7F7" w:rsidR="00FF229C" w:rsidRDefault="00FF229C">
    <w:pPr>
      <w:spacing w:after="0"/>
      <w:ind w:right="-2277"/>
    </w:pPr>
    <w:r>
      <w:rPr>
        <w:noProof/>
      </w:rPr>
      <w:drawing>
        <wp:anchor distT="0" distB="0" distL="114300" distR="114300" simplePos="0" relativeHeight="251673600" behindDoc="0" locked="0" layoutInCell="1" allowOverlap="1" wp14:anchorId="6AC9D198" wp14:editId="2C5B1684">
          <wp:simplePos x="0" y="0"/>
          <wp:positionH relativeFrom="rightMargin">
            <wp:align>left</wp:align>
          </wp:positionH>
          <wp:positionV relativeFrom="paragraph">
            <wp:posOffset>3914</wp:posOffset>
          </wp:positionV>
          <wp:extent cx="1356615" cy="55245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61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</w:p>
  <w:p w14:paraId="19F59162" w14:textId="7C5AFCBE" w:rsidR="00FF229C" w:rsidRDefault="00FF229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7B53524" wp14:editId="7DC4956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7369" name="Group 373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36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CE86C" w14:textId="77777777" w:rsidR="00FF229C" w:rsidRDefault="00FF229C">
    <w:pPr>
      <w:spacing w:after="0"/>
      <w:ind w:right="-2277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06A608B" wp14:editId="6C068FE8">
          <wp:simplePos x="0" y="0"/>
          <wp:positionH relativeFrom="page">
            <wp:posOffset>5052060</wp:posOffset>
          </wp:positionH>
          <wp:positionV relativeFrom="page">
            <wp:posOffset>205740</wp:posOffset>
          </wp:positionV>
          <wp:extent cx="1714500" cy="647700"/>
          <wp:effectExtent l="0" t="0" r="0" b="0"/>
          <wp:wrapSquare wrapText="bothSides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14:paraId="752D24B7" w14:textId="77777777" w:rsidR="00FF229C" w:rsidRDefault="00FF229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2CBA833" wp14:editId="6A007C2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7344" name="Group 373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34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1DF64" w14:textId="48CA09BB" w:rsidR="00FF229C" w:rsidRDefault="00FF229C">
    <w:pPr>
      <w:spacing w:after="0"/>
      <w:ind w:right="-3202"/>
    </w:pPr>
    <w:r>
      <w:rPr>
        <w:noProof/>
      </w:rPr>
      <w:drawing>
        <wp:anchor distT="0" distB="0" distL="114300" distR="114300" simplePos="0" relativeHeight="251679744" behindDoc="0" locked="0" layoutInCell="1" allowOverlap="1" wp14:anchorId="09E4296C" wp14:editId="02C1B61A">
          <wp:simplePos x="0" y="0"/>
          <wp:positionH relativeFrom="rightMargin">
            <wp:posOffset>553720</wp:posOffset>
          </wp:positionH>
          <wp:positionV relativeFrom="paragraph">
            <wp:posOffset>151765</wp:posOffset>
          </wp:positionV>
          <wp:extent cx="1356615" cy="55245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61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</w:p>
  <w:p w14:paraId="1F43B668" w14:textId="77777777" w:rsidR="00FF229C" w:rsidRDefault="00FF229C"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1E15D6C1" wp14:editId="46DC726B">
              <wp:simplePos x="0" y="0"/>
              <wp:positionH relativeFrom="page">
                <wp:posOffset>896417</wp:posOffset>
              </wp:positionH>
              <wp:positionV relativeFrom="page">
                <wp:posOffset>9884359</wp:posOffset>
              </wp:positionV>
              <wp:extent cx="5769229" cy="6096"/>
              <wp:effectExtent l="0" t="0" r="0" b="0"/>
              <wp:wrapNone/>
              <wp:docPr id="37452" name="Group 374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6096"/>
                        <a:chOff x="0" y="0"/>
                        <a:chExt cx="5769229" cy="6096"/>
                      </a:xfrm>
                    </wpg:grpSpPr>
                    <wps:wsp>
                      <wps:cNvPr id="39873" name="Shape 39873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452" style="width:454.27pt;height:0.47998pt;position:absolute;z-index:-2147483648;mso-position-horizontal-relative:page;mso-position-horizontal:absolute;margin-left:70.584pt;mso-position-vertical-relative:page;margin-top:778.296pt;" coordsize="57692,60">
              <v:shape id="Shape 39874" style="position:absolute;width:57692;height:91;left:0;top:0;" coordsize="5769229,9144" path="m0,0l5769229,0l5769229,9144l0,9144l0,0">
                <v:stroke weight="0pt" endcap="flat" joinstyle="miter" miterlimit="10" on="false" color="#000000" opacity="0"/>
                <v:fill on="true" color="#d9d9d9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659A9" w14:textId="2EEBE36F" w:rsidR="00FF229C" w:rsidRDefault="00FF229C">
    <w:pPr>
      <w:spacing w:after="0"/>
      <w:ind w:right="-3202"/>
    </w:pPr>
    <w:r>
      <w:rPr>
        <w:noProof/>
      </w:rPr>
      <w:drawing>
        <wp:anchor distT="0" distB="0" distL="114300" distR="114300" simplePos="0" relativeHeight="251677696" behindDoc="0" locked="0" layoutInCell="1" allowOverlap="1" wp14:anchorId="2A80F364" wp14:editId="245F4346">
          <wp:simplePos x="0" y="0"/>
          <wp:positionH relativeFrom="rightMargin">
            <wp:posOffset>553720</wp:posOffset>
          </wp:positionH>
          <wp:positionV relativeFrom="paragraph">
            <wp:posOffset>151765</wp:posOffset>
          </wp:positionV>
          <wp:extent cx="1356615" cy="55245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61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</w:p>
  <w:p w14:paraId="3ABAAFCA" w14:textId="77777777" w:rsidR="00FF229C" w:rsidRDefault="00FF229C">
    <w:r>
      <w:rPr>
        <w:noProof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2DED1FEB" wp14:editId="7CEE588D">
              <wp:simplePos x="0" y="0"/>
              <wp:positionH relativeFrom="page">
                <wp:posOffset>896417</wp:posOffset>
              </wp:positionH>
              <wp:positionV relativeFrom="page">
                <wp:posOffset>9884359</wp:posOffset>
              </wp:positionV>
              <wp:extent cx="5769229" cy="6096"/>
              <wp:effectExtent l="0" t="0" r="0" b="0"/>
              <wp:wrapNone/>
              <wp:docPr id="37440" name="Group 374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6096"/>
                        <a:chOff x="0" y="0"/>
                        <a:chExt cx="5769229" cy="6096"/>
                      </a:xfrm>
                    </wpg:grpSpPr>
                    <wps:wsp>
                      <wps:cNvPr id="39871" name="Shape 39871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440" style="width:454.27pt;height:0.47998pt;position:absolute;z-index:-2147483648;mso-position-horizontal-relative:page;mso-position-horizontal:absolute;margin-left:70.584pt;mso-position-vertical-relative:page;margin-top:778.296pt;" coordsize="57692,60">
              <v:shape id="Shape 39872" style="position:absolute;width:57692;height:91;left:0;top:0;" coordsize="5769229,9144" path="m0,0l5769229,0l5769229,9144l0,9144l0,0">
                <v:stroke weight="0pt" endcap="flat" joinstyle="miter" miterlimit="10" on="false" color="#000000" opacity="0"/>
                <v:fill on="true" color="#d9d9d9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CD1E1" w14:textId="77777777" w:rsidR="00FF229C" w:rsidRDefault="00FF229C">
    <w:pPr>
      <w:spacing w:after="0"/>
      <w:ind w:right="-3202"/>
    </w:pPr>
    <w:r>
      <w:rPr>
        <w:noProof/>
      </w:rPr>
      <w:drawing>
        <wp:anchor distT="0" distB="0" distL="114300" distR="114300" simplePos="0" relativeHeight="251671552" behindDoc="0" locked="0" layoutInCell="1" allowOverlap="0" wp14:anchorId="5EC825C9" wp14:editId="3F5E86EE">
          <wp:simplePos x="0" y="0"/>
          <wp:positionH relativeFrom="page">
            <wp:posOffset>5052060</wp:posOffset>
          </wp:positionH>
          <wp:positionV relativeFrom="page">
            <wp:posOffset>205740</wp:posOffset>
          </wp:positionV>
          <wp:extent cx="1714500" cy="647700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30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14:paraId="6DCC7DE7" w14:textId="77777777" w:rsidR="00FF229C" w:rsidRDefault="00FF229C">
    <w:r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286B3C6B" wp14:editId="34F99430">
              <wp:simplePos x="0" y="0"/>
              <wp:positionH relativeFrom="page">
                <wp:posOffset>896417</wp:posOffset>
              </wp:positionH>
              <wp:positionV relativeFrom="page">
                <wp:posOffset>9884359</wp:posOffset>
              </wp:positionV>
              <wp:extent cx="5769229" cy="6096"/>
              <wp:effectExtent l="0" t="0" r="0" b="0"/>
              <wp:wrapNone/>
              <wp:docPr id="37420" name="Group 374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6096"/>
                        <a:chOff x="0" y="0"/>
                        <a:chExt cx="5769229" cy="6096"/>
                      </a:xfrm>
                    </wpg:grpSpPr>
                    <wps:wsp>
                      <wps:cNvPr id="39869" name="Shape 39869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420" style="width:454.27pt;height:0.47998pt;position:absolute;z-index:-2147483648;mso-position-horizontal-relative:page;mso-position-horizontal:absolute;margin-left:70.584pt;mso-position-vertical-relative:page;margin-top:778.296pt;" coordsize="57692,60">
              <v:shape id="Shape 39870" style="position:absolute;width:57692;height:91;left:0;top:0;" coordsize="5769229,9144" path="m0,0l5769229,0l5769229,9144l0,9144l0,0">
                <v:stroke weight="0pt" endcap="flat" joinstyle="miter" miterlimit="10" on="false" color="#000000" opacity="0"/>
                <v:fill on="true" color="#d9d9d9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069DC"/>
    <w:multiLevelType w:val="hybridMultilevel"/>
    <w:tmpl w:val="BC663ECC"/>
    <w:lvl w:ilvl="0" w:tplc="81B46478">
      <w:start w:val="1"/>
      <w:numFmt w:val="decimal"/>
      <w:lvlText w:val="%1"/>
      <w:lvlJc w:val="left"/>
      <w:pPr>
        <w:ind w:left="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9E25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7033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CCF3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54CB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6A5F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964A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9E2A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7E03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35E"/>
    <w:rsid w:val="002A735E"/>
    <w:rsid w:val="0065501F"/>
    <w:rsid w:val="0067605A"/>
    <w:rsid w:val="00D17EFA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6AA7B"/>
  <w15:docId w15:val="{BD54CE36-98EE-40D3-A3F9-CD7C67C4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F22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Gamboa</dc:creator>
  <cp:keywords/>
  <cp:lastModifiedBy>Marielle Cham</cp:lastModifiedBy>
  <cp:revision>3</cp:revision>
  <cp:lastPrinted>2018-05-16T07:49:00Z</cp:lastPrinted>
  <dcterms:created xsi:type="dcterms:W3CDTF">2018-05-16T07:49:00Z</dcterms:created>
  <dcterms:modified xsi:type="dcterms:W3CDTF">2018-05-16T07:50:00Z</dcterms:modified>
</cp:coreProperties>
</file>